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B2" w:rsidRPr="0000301D" w:rsidRDefault="003313B2" w:rsidP="003313B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21</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F82188">
      <w:pPr>
        <w:jc w:val="both"/>
        <w:rPr>
          <w:rStyle w:val="Emphasis"/>
          <w:b/>
          <w:bCs w:val="0"/>
          <w:rtl/>
        </w:rPr>
      </w:pPr>
      <w:r w:rsidRPr="009C66D5">
        <w:rPr>
          <w:rStyle w:val="Emphasis"/>
          <w:rFonts w:hint="cs"/>
          <w:b/>
          <w:bCs w:val="0"/>
          <w:rtl/>
        </w:rPr>
        <w:t>خلاصه مباحث گذشته</w:t>
      </w:r>
      <w:r w:rsidR="00A56B13">
        <w:rPr>
          <w:rStyle w:val="Emphasis"/>
          <w:rFonts w:hint="cs"/>
          <w:b/>
          <w:bCs w:val="0"/>
          <w:rtl/>
        </w:rPr>
        <w:t xml:space="preserve"> و جلسه امروز</w:t>
      </w:r>
      <w:r w:rsidRPr="009C66D5">
        <w:rPr>
          <w:rStyle w:val="Emphasis"/>
          <w:rFonts w:hint="cs"/>
          <w:b/>
          <w:bCs w:val="0"/>
          <w:rtl/>
        </w:rPr>
        <w:t>:</w:t>
      </w:r>
    </w:p>
    <w:p w:rsidR="003A6148" w:rsidRDefault="00A56B13" w:rsidP="00F82188">
      <w:pPr>
        <w:pBdr>
          <w:bottom w:val="double" w:sz="6" w:space="1" w:color="auto"/>
        </w:pBdr>
        <w:jc w:val="both"/>
        <w:rPr>
          <w:rtl/>
        </w:rPr>
      </w:pPr>
      <w:r>
        <w:rPr>
          <w:rFonts w:hint="cs"/>
          <w:rtl/>
        </w:rPr>
        <w:t xml:space="preserve">بحث در نقل های مختلف حدیث لا ضرر است. اولین نقل، قضیه سمره بن جندب است. در برخی از نقل های قضیه سمره، حدیث لا ضرر و لا ضرار به عنوان تعلیل بیان شده و در برخی دیگر، اشاره ای به این حدیث وجود ندارد. به تناسب این مطلب اشاره ای به بحث زیاده الثقه و دوران امر بین زیاده و نقیصه و تفاوت های آنها شد. </w:t>
      </w:r>
    </w:p>
    <w:p w:rsidR="00A56B13" w:rsidRDefault="00A56B13" w:rsidP="00F82188">
      <w:pPr>
        <w:pBdr>
          <w:bottom w:val="double" w:sz="6" w:space="1" w:color="auto"/>
        </w:pBdr>
        <w:jc w:val="both"/>
        <w:rPr>
          <w:rtl/>
        </w:rPr>
      </w:pPr>
      <w:r>
        <w:rPr>
          <w:rFonts w:hint="cs"/>
          <w:rtl/>
        </w:rPr>
        <w:t xml:space="preserve">در این جلسه پس از جمع بندی تفاوت بین زیاده الثقه و دوران امر بین زیاده و نقیصه، اولین روایت حاکی قضیه سمره بیان شده و سند آن مورد بررسی قرار می گیرد. </w:t>
      </w:r>
    </w:p>
    <w:p w:rsidR="00247D2F" w:rsidRPr="003A6148" w:rsidRDefault="00247D2F" w:rsidP="00F82188">
      <w:pPr>
        <w:pBdr>
          <w:bottom w:val="double" w:sz="6" w:space="1" w:color="auto"/>
        </w:pBdr>
        <w:jc w:val="both"/>
      </w:pPr>
    </w:p>
    <w:p w:rsidR="008F5B4D" w:rsidRDefault="008F5B4D" w:rsidP="00F82188">
      <w:pPr>
        <w:jc w:val="both"/>
      </w:pPr>
    </w:p>
    <w:p w:rsidR="006C2AD4" w:rsidRDefault="00431E4C" w:rsidP="00F82188">
      <w:pPr>
        <w:pStyle w:val="Heading2"/>
        <w:jc w:val="both"/>
        <w:rPr>
          <w:rtl/>
        </w:rPr>
      </w:pPr>
      <w:bookmarkStart w:id="1" w:name="_Toc20109548"/>
      <w:r>
        <w:rPr>
          <w:rFonts w:hint="cs"/>
          <w:rtl/>
        </w:rPr>
        <w:t>تفاوت بحث زیاده الثقه و دوران امر بین زیاده و نقیصه</w:t>
      </w:r>
      <w:bookmarkEnd w:id="1"/>
    </w:p>
    <w:p w:rsidR="0038038F" w:rsidRDefault="006130C1" w:rsidP="00F82188">
      <w:pPr>
        <w:jc w:val="both"/>
        <w:rPr>
          <w:rtl/>
        </w:rPr>
      </w:pPr>
      <w:r>
        <w:rPr>
          <w:rFonts w:hint="cs"/>
          <w:rtl/>
        </w:rPr>
        <w:t>در جلسه گذشته بیان شد: بحث زیاده الثقه و دوران امر بین زیاده و نقیصه دو بحث مختلف است.</w:t>
      </w:r>
    </w:p>
    <w:p w:rsidR="00DA46A7" w:rsidRDefault="006130C1" w:rsidP="00F82188">
      <w:pPr>
        <w:jc w:val="both"/>
        <w:rPr>
          <w:rtl/>
        </w:rPr>
      </w:pPr>
      <w:r>
        <w:rPr>
          <w:rFonts w:hint="cs"/>
          <w:rtl/>
        </w:rPr>
        <w:t xml:space="preserve"> در بحث زیاده الثقه عمدتا بحث صغروی وجود دارد </w:t>
      </w:r>
      <w:r w:rsidR="009651B7">
        <w:rPr>
          <w:rFonts w:hint="cs"/>
          <w:rtl/>
        </w:rPr>
        <w:t>که آیا راوی نقیصه</w:t>
      </w:r>
      <w:r w:rsidR="00DA46A7">
        <w:rPr>
          <w:rFonts w:hint="cs"/>
          <w:rtl/>
        </w:rPr>
        <w:t>،</w:t>
      </w:r>
      <w:r w:rsidR="009651B7">
        <w:rPr>
          <w:rFonts w:hint="cs"/>
          <w:rtl/>
        </w:rPr>
        <w:t xml:space="preserve"> شهادت سلبی به عدم زیاده می دهد یا نه؟ به تعبیر کامل تر، برای اثبات وجود زیاده در اصل، اول باید شهادت سلبی سایر افراد غیر از فرد ثقه را نفی کرده و در مرحله دوم اماره عقلایی بر نفی زیاده </w:t>
      </w:r>
      <w:r w:rsidR="0038038F">
        <w:rPr>
          <w:rFonts w:hint="cs"/>
          <w:rtl/>
        </w:rPr>
        <w:t xml:space="preserve">وجود نداشته باشد </w:t>
      </w:r>
      <w:r w:rsidR="009651B7">
        <w:rPr>
          <w:rFonts w:hint="cs"/>
          <w:rtl/>
        </w:rPr>
        <w:t xml:space="preserve">و هم چنین تعدد ناقلین </w:t>
      </w:r>
      <w:r w:rsidR="0038038F">
        <w:rPr>
          <w:rFonts w:hint="cs"/>
          <w:rtl/>
        </w:rPr>
        <w:t>روایت بدون زیاده،</w:t>
      </w:r>
      <w:r w:rsidR="009651B7">
        <w:rPr>
          <w:rFonts w:hint="cs"/>
          <w:rtl/>
        </w:rPr>
        <w:t xml:space="preserve"> اماره یا اطمینان به عدم زیاده را ایجاد نکند</w:t>
      </w:r>
      <w:r w:rsidR="00DA46A7">
        <w:rPr>
          <w:rFonts w:hint="cs"/>
          <w:rtl/>
        </w:rPr>
        <w:t>.</w:t>
      </w:r>
    </w:p>
    <w:p w:rsidR="001A1EA5" w:rsidRDefault="009651B7" w:rsidP="00F82188">
      <w:pPr>
        <w:jc w:val="both"/>
        <w:rPr>
          <w:rtl/>
        </w:rPr>
      </w:pPr>
      <w:r>
        <w:rPr>
          <w:rFonts w:hint="cs"/>
          <w:rtl/>
        </w:rPr>
        <w:t xml:space="preserve"> در بحث دوران امر بین زیاده و نقیصه دو اماره وجود دارد که یکی مقتضی وجود زیاده بوده و دیگری مقتضی عدم زیاده است به نحوی که اگر هر یک از این دو وجود نداشته باشد، دیگری </w:t>
      </w:r>
      <w:r w:rsidR="00E975D2">
        <w:rPr>
          <w:rFonts w:hint="cs"/>
          <w:rtl/>
        </w:rPr>
        <w:t xml:space="preserve">حجت بلا معارض است. </w:t>
      </w:r>
      <w:r>
        <w:rPr>
          <w:rFonts w:hint="cs"/>
          <w:rtl/>
        </w:rPr>
        <w:t xml:space="preserve">بر خلاف بحث زیاده الثقه که </w:t>
      </w:r>
      <w:r w:rsidR="00E975D2">
        <w:rPr>
          <w:rFonts w:hint="cs"/>
          <w:rtl/>
        </w:rPr>
        <w:t xml:space="preserve">بر فرض </w:t>
      </w:r>
      <w:r w:rsidR="00250575">
        <w:rPr>
          <w:rFonts w:hint="cs"/>
          <w:rtl/>
        </w:rPr>
        <w:t xml:space="preserve">نبود </w:t>
      </w:r>
      <w:r>
        <w:rPr>
          <w:rFonts w:hint="cs"/>
          <w:rtl/>
        </w:rPr>
        <w:t xml:space="preserve">راوی </w:t>
      </w:r>
      <w:r w:rsidR="00E975D2">
        <w:rPr>
          <w:rFonts w:hint="cs"/>
          <w:rtl/>
        </w:rPr>
        <w:t>زیاده</w:t>
      </w:r>
      <w:r w:rsidR="00250575">
        <w:rPr>
          <w:rFonts w:hint="cs"/>
          <w:rtl/>
        </w:rPr>
        <w:t>،</w:t>
      </w:r>
      <w:r w:rsidR="00E975D2">
        <w:rPr>
          <w:rFonts w:hint="cs"/>
          <w:rtl/>
        </w:rPr>
        <w:t xml:space="preserve"> از کلام راویان دیگر، زیاده نفی نمی شد. بلکه در نهایت، دلیلی بر وجود زیاده ندا</w:t>
      </w:r>
      <w:r w:rsidR="00DA46A7">
        <w:rPr>
          <w:rFonts w:hint="cs"/>
          <w:rtl/>
        </w:rPr>
        <w:t>ریم</w:t>
      </w:r>
      <w:r w:rsidR="00E975D2">
        <w:rPr>
          <w:rFonts w:hint="cs"/>
          <w:rtl/>
        </w:rPr>
        <w:t xml:space="preserve"> نه آنکه دلیلی بر عدم زیاده داشته باشیم. </w:t>
      </w:r>
      <w:r w:rsidR="00452A10">
        <w:rPr>
          <w:rFonts w:hint="cs"/>
          <w:rtl/>
        </w:rPr>
        <w:t xml:space="preserve">پس در دوران امر بین زیاده و نقیصه، بحث تعارض الدلیلین و تقدیم یکی بر دیگری است. </w:t>
      </w:r>
    </w:p>
    <w:p w:rsidR="00F9689F" w:rsidRDefault="00452A10" w:rsidP="00F82188">
      <w:pPr>
        <w:jc w:val="both"/>
        <w:rPr>
          <w:rtl/>
        </w:rPr>
      </w:pPr>
      <w:r>
        <w:rPr>
          <w:rFonts w:hint="cs"/>
          <w:rtl/>
        </w:rPr>
        <w:lastRenderedPageBreak/>
        <w:t xml:space="preserve">حاج آقای والد </w:t>
      </w:r>
      <w:r w:rsidR="00B54545">
        <w:rPr>
          <w:rFonts w:hint="cs"/>
          <w:rtl/>
        </w:rPr>
        <w:t xml:space="preserve">در بحث زیاده الثقه تحلیل جالبی را ارائه می دهند که تا حدودی بحث زیاده الثقه و دوران امر بین زیاده و نقیصه را به هم نزدیک می کند. ایشان می فرمایند: ممکن است عرف متعارف با دیدن دو دلیلی که ظاهر هر دو شهادت است به قرینه شهادت ایجابی، </w:t>
      </w:r>
      <w:r w:rsidR="00F9689F">
        <w:rPr>
          <w:rFonts w:hint="cs"/>
          <w:rtl/>
        </w:rPr>
        <w:t xml:space="preserve">ظهور دلیل دیگر در شهادت سلبی را نفی کرده و به نظر عرفی، راوی متن بدون نقیصه، شهادت سلبی نسبت به زیاده ندارد. این تحلیل یکی از مصادیق جمع عرفی است. </w:t>
      </w:r>
    </w:p>
    <w:p w:rsidR="00156554" w:rsidRDefault="00F9689F" w:rsidP="00F82188">
      <w:pPr>
        <w:jc w:val="both"/>
        <w:rPr>
          <w:rtl/>
        </w:rPr>
      </w:pPr>
      <w:r>
        <w:rPr>
          <w:rFonts w:hint="cs"/>
          <w:rtl/>
        </w:rPr>
        <w:t xml:space="preserve">در توضیح این تحلیل باید گفت: </w:t>
      </w:r>
      <w:r w:rsidR="00290DF1">
        <w:rPr>
          <w:rFonts w:hint="cs"/>
          <w:rtl/>
        </w:rPr>
        <w:t xml:space="preserve">اگر خبرنگاری از سخنرانی مسؤولی سه صفحه گزارش را ارائه دهد، ظهور در این دارد که خبرنگار در مقام گزارش تمام سخنران این مسؤول است و </w:t>
      </w:r>
      <w:r w:rsidR="0094281A">
        <w:rPr>
          <w:rFonts w:hint="cs"/>
          <w:rtl/>
        </w:rPr>
        <w:t>سخنران</w:t>
      </w:r>
      <w:r w:rsidR="00290DF1">
        <w:rPr>
          <w:rFonts w:hint="cs"/>
          <w:rtl/>
        </w:rPr>
        <w:t xml:space="preserve"> مطلب دیگری غیر از این گزارش ندارد. حال اگر خبرنگار دیگر، پنج صفحه گزار</w:t>
      </w:r>
      <w:r w:rsidR="00156554">
        <w:rPr>
          <w:rFonts w:hint="cs"/>
          <w:rtl/>
        </w:rPr>
        <w:t xml:space="preserve">ش از سخنرانی این مسؤول نقل کند، عرف در مواجهه این گزارش پنج صفحه ای، می فهمد خبرنگار اول در مقام نقل تمام سخنرانی نبوده و تنها سخنرانی را به صورت چکیده نقل کرده است. پس هر چند ظاهر حال مخبر، خبر دادن تمام واقعه است و این ظاهر حال منشأ وجود شهادت سلبی است اما، این ظاهر حال می تواند به قرینه روایت مشتمل بر عبارت های بیشتر نفی شده و به همین دلیل، </w:t>
      </w:r>
      <w:r w:rsidR="00A62FA4">
        <w:rPr>
          <w:rFonts w:hint="cs"/>
          <w:rtl/>
        </w:rPr>
        <w:t xml:space="preserve">شهادت سلبی نیز از بین می رود. </w:t>
      </w:r>
    </w:p>
    <w:p w:rsidR="00A62FA4" w:rsidRDefault="00A62FA4" w:rsidP="00F82188">
      <w:pPr>
        <w:jc w:val="both"/>
        <w:rPr>
          <w:rtl/>
        </w:rPr>
      </w:pPr>
      <w:r>
        <w:rPr>
          <w:rFonts w:hint="cs"/>
          <w:rtl/>
        </w:rPr>
        <w:t xml:space="preserve">این بیان مبتنی بر مبانی است که باید در جایگاه خویش بحث شود. </w:t>
      </w:r>
    </w:p>
    <w:p w:rsidR="00A62FA4" w:rsidRDefault="00EA6E50" w:rsidP="00F82188">
      <w:pPr>
        <w:jc w:val="both"/>
        <w:rPr>
          <w:rtl/>
        </w:rPr>
      </w:pPr>
      <w:r>
        <w:rPr>
          <w:rFonts w:hint="cs"/>
          <w:rtl/>
        </w:rPr>
        <w:t xml:space="preserve">یکی از این مبانی </w:t>
      </w:r>
      <w:r w:rsidR="00A62FA4">
        <w:rPr>
          <w:rFonts w:hint="cs"/>
          <w:rtl/>
        </w:rPr>
        <w:t>این است که</w:t>
      </w:r>
      <w:r w:rsidR="0094281A">
        <w:rPr>
          <w:rFonts w:hint="cs"/>
          <w:rtl/>
        </w:rPr>
        <w:t xml:space="preserve"> جمع عرفی بین کلام دو متکلم مختلف صحیح </w:t>
      </w:r>
      <w:r>
        <w:rPr>
          <w:rFonts w:hint="cs"/>
          <w:rtl/>
        </w:rPr>
        <w:t>است</w:t>
      </w:r>
      <w:r w:rsidR="0094281A">
        <w:rPr>
          <w:rFonts w:hint="cs"/>
          <w:rtl/>
        </w:rPr>
        <w:t>.</w:t>
      </w:r>
      <w:r w:rsidR="00A62FA4">
        <w:rPr>
          <w:rFonts w:hint="cs"/>
          <w:rtl/>
        </w:rPr>
        <w:t xml:space="preserve"> مرحوم صدر جمع عرفی</w:t>
      </w:r>
      <w:r w:rsidR="0094281A">
        <w:rPr>
          <w:rFonts w:hint="cs"/>
          <w:rtl/>
        </w:rPr>
        <w:t xml:space="preserve"> را</w:t>
      </w:r>
      <w:r w:rsidR="00A62FA4">
        <w:rPr>
          <w:rFonts w:hint="cs"/>
          <w:rtl/>
        </w:rPr>
        <w:t xml:space="preserve"> تنها در صورتی </w:t>
      </w:r>
      <w:r w:rsidR="0094281A">
        <w:rPr>
          <w:rFonts w:hint="cs"/>
          <w:rtl/>
        </w:rPr>
        <w:t>صحیح می داند</w:t>
      </w:r>
      <w:r w:rsidR="00A62FA4">
        <w:rPr>
          <w:rFonts w:hint="cs"/>
          <w:rtl/>
        </w:rPr>
        <w:t xml:space="preserve"> که دو کلام از یک نفر صادر شده </w:t>
      </w:r>
      <w:r w:rsidR="0094281A">
        <w:rPr>
          <w:rFonts w:hint="cs"/>
          <w:rtl/>
        </w:rPr>
        <w:t xml:space="preserve">باشد. ولی اگر </w:t>
      </w:r>
      <w:r w:rsidR="00A62FA4">
        <w:rPr>
          <w:rFonts w:hint="cs"/>
          <w:rtl/>
        </w:rPr>
        <w:t>دو کلام متعارض از دو نفر صادر شده باشد، جمع عرفی</w:t>
      </w:r>
      <w:r w:rsidR="00B71D25">
        <w:rPr>
          <w:rFonts w:hint="cs"/>
          <w:rtl/>
        </w:rPr>
        <w:t xml:space="preserve"> بین آنها</w:t>
      </w:r>
      <w:r w:rsidR="00A62FA4">
        <w:rPr>
          <w:rFonts w:hint="cs"/>
          <w:rtl/>
        </w:rPr>
        <w:t xml:space="preserve"> </w:t>
      </w:r>
      <w:r>
        <w:rPr>
          <w:rFonts w:hint="cs"/>
          <w:rtl/>
        </w:rPr>
        <w:t xml:space="preserve">در دیدگاه ایشان </w:t>
      </w:r>
      <w:r w:rsidR="00A62FA4">
        <w:rPr>
          <w:rFonts w:hint="cs"/>
          <w:rtl/>
        </w:rPr>
        <w:t xml:space="preserve">صحیح نیست. بنابر نظر مختار این سخن صحیح نبوده و حتی در دو کلام متعارض صادر از دو نفر، جمع عرفی ممکن است. </w:t>
      </w:r>
    </w:p>
    <w:p w:rsidR="00B42E46" w:rsidRDefault="00EA6E50" w:rsidP="00F82188">
      <w:pPr>
        <w:jc w:val="both"/>
        <w:rPr>
          <w:rtl/>
        </w:rPr>
      </w:pPr>
      <w:r>
        <w:rPr>
          <w:rFonts w:hint="cs"/>
          <w:rtl/>
        </w:rPr>
        <w:t>نکته دیگری در تحلیل حاج آقای والد وجود دارد این است</w:t>
      </w:r>
      <w:r w:rsidR="00B71D25">
        <w:rPr>
          <w:rFonts w:hint="cs"/>
          <w:rtl/>
        </w:rPr>
        <w:t xml:space="preserve"> که تحلیل حاج آقای والد دو بحث زیاده الثقه </w:t>
      </w:r>
      <w:r w:rsidR="0001278F">
        <w:rPr>
          <w:rFonts w:hint="cs"/>
          <w:rtl/>
        </w:rPr>
        <w:t>و دوران امر بین زیاده و نقیصه را به هم نزدیک کرده است</w:t>
      </w:r>
      <w:r>
        <w:rPr>
          <w:rFonts w:hint="cs"/>
          <w:rtl/>
        </w:rPr>
        <w:t>. به این بیان که</w:t>
      </w:r>
      <w:r w:rsidR="0001278F">
        <w:rPr>
          <w:rFonts w:hint="cs"/>
          <w:rtl/>
        </w:rPr>
        <w:t xml:space="preserve"> برخی از استدلالاتی که </w:t>
      </w:r>
      <w:r w:rsidR="00F7057A">
        <w:rPr>
          <w:rFonts w:hint="cs"/>
          <w:rtl/>
        </w:rPr>
        <w:t>در بحث دوران بین زیاده و نقیصه وجود دارد شبیه تحلیل حاج آ</w:t>
      </w:r>
      <w:r w:rsidR="00DF2CEA">
        <w:rPr>
          <w:rFonts w:hint="cs"/>
          <w:rtl/>
        </w:rPr>
        <w:t xml:space="preserve">قای والد در بحث زیاده الثقه است. </w:t>
      </w:r>
      <w:r w:rsidR="00B42E46" w:rsidRPr="00B42E46">
        <w:rPr>
          <w:rFonts w:hint="cs"/>
          <w:rtl/>
        </w:rPr>
        <w:t>شهید</w:t>
      </w:r>
      <w:r w:rsidR="00B42E46" w:rsidRPr="00B42E46">
        <w:rPr>
          <w:rtl/>
        </w:rPr>
        <w:t xml:space="preserve"> </w:t>
      </w:r>
      <w:r w:rsidR="00B42E46" w:rsidRPr="00B42E46">
        <w:rPr>
          <w:rFonts w:hint="cs"/>
          <w:rtl/>
        </w:rPr>
        <w:t>صدر</w:t>
      </w:r>
      <w:r w:rsidR="00B42E46" w:rsidRPr="00B42E46">
        <w:rPr>
          <w:rtl/>
        </w:rPr>
        <w:t xml:space="preserve"> </w:t>
      </w:r>
      <w:r w:rsidR="00B42E46" w:rsidRPr="00B42E46">
        <w:rPr>
          <w:rFonts w:hint="cs"/>
          <w:rtl/>
        </w:rPr>
        <w:t>شبیه</w:t>
      </w:r>
      <w:r w:rsidR="00B42E46" w:rsidRPr="00B42E46">
        <w:rPr>
          <w:rtl/>
        </w:rPr>
        <w:t xml:space="preserve"> </w:t>
      </w:r>
      <w:r w:rsidR="00B42E46" w:rsidRPr="00B42E46">
        <w:rPr>
          <w:rFonts w:hint="cs"/>
          <w:rtl/>
        </w:rPr>
        <w:t>به</w:t>
      </w:r>
      <w:r w:rsidR="00B42E46" w:rsidRPr="00B42E46">
        <w:rPr>
          <w:rtl/>
        </w:rPr>
        <w:t xml:space="preserve"> </w:t>
      </w:r>
      <w:r w:rsidR="00B42E46" w:rsidRPr="00B42E46">
        <w:rPr>
          <w:rFonts w:hint="cs"/>
          <w:rtl/>
        </w:rPr>
        <w:t>تحلیل</w:t>
      </w:r>
      <w:r w:rsidR="00B42E46" w:rsidRPr="00B42E46">
        <w:rPr>
          <w:rtl/>
        </w:rPr>
        <w:t xml:space="preserve"> </w:t>
      </w:r>
      <w:r w:rsidR="00B42E46" w:rsidRPr="00B42E46">
        <w:rPr>
          <w:rFonts w:hint="cs"/>
          <w:rtl/>
        </w:rPr>
        <w:t>حاج</w:t>
      </w:r>
      <w:r w:rsidR="00B42E46" w:rsidRPr="00B42E46">
        <w:rPr>
          <w:rtl/>
        </w:rPr>
        <w:t xml:space="preserve"> </w:t>
      </w:r>
      <w:r w:rsidR="00B42E46" w:rsidRPr="00B42E46">
        <w:rPr>
          <w:rFonts w:hint="cs"/>
          <w:rtl/>
        </w:rPr>
        <w:t>آقای</w:t>
      </w:r>
      <w:r w:rsidR="00B42E46" w:rsidRPr="00B42E46">
        <w:rPr>
          <w:rtl/>
        </w:rPr>
        <w:t xml:space="preserve"> </w:t>
      </w:r>
      <w:r w:rsidR="00B42E46" w:rsidRPr="00B42E46">
        <w:rPr>
          <w:rFonts w:hint="cs"/>
          <w:rtl/>
        </w:rPr>
        <w:t>والد</w:t>
      </w:r>
      <w:r w:rsidR="00B42E46" w:rsidRPr="00B42E46">
        <w:rPr>
          <w:rtl/>
        </w:rPr>
        <w:t xml:space="preserve"> </w:t>
      </w:r>
      <w:r w:rsidR="00B42E46" w:rsidRPr="00B42E46">
        <w:rPr>
          <w:rFonts w:hint="cs"/>
          <w:rtl/>
        </w:rPr>
        <w:t>در</w:t>
      </w:r>
      <w:r w:rsidR="00B42E46" w:rsidRPr="00B42E46">
        <w:rPr>
          <w:rtl/>
        </w:rPr>
        <w:t xml:space="preserve"> </w:t>
      </w:r>
      <w:r w:rsidR="00B42E46" w:rsidRPr="00B42E46">
        <w:rPr>
          <w:rFonts w:hint="cs"/>
          <w:rtl/>
        </w:rPr>
        <w:t>دوران</w:t>
      </w:r>
      <w:r w:rsidR="00B42E46" w:rsidRPr="00B42E46">
        <w:rPr>
          <w:rtl/>
        </w:rPr>
        <w:t xml:space="preserve"> </w:t>
      </w:r>
      <w:r w:rsidR="00B42E46" w:rsidRPr="00B42E46">
        <w:rPr>
          <w:rFonts w:hint="cs"/>
          <w:rtl/>
        </w:rPr>
        <w:t>امر</w:t>
      </w:r>
      <w:r w:rsidR="00B42E46" w:rsidRPr="00B42E46">
        <w:rPr>
          <w:rtl/>
        </w:rPr>
        <w:t xml:space="preserve"> </w:t>
      </w:r>
      <w:r w:rsidR="00B42E46" w:rsidRPr="00B42E46">
        <w:rPr>
          <w:rFonts w:hint="cs"/>
          <w:rtl/>
        </w:rPr>
        <w:t>بین</w:t>
      </w:r>
      <w:r w:rsidR="00B42E46" w:rsidRPr="00B42E46">
        <w:rPr>
          <w:rtl/>
        </w:rPr>
        <w:t xml:space="preserve"> </w:t>
      </w:r>
      <w:r w:rsidR="00B42E46" w:rsidRPr="00B42E46">
        <w:rPr>
          <w:rFonts w:hint="cs"/>
          <w:rtl/>
        </w:rPr>
        <w:t>زیاده</w:t>
      </w:r>
      <w:r w:rsidR="00B42E46" w:rsidRPr="00B42E46">
        <w:rPr>
          <w:rtl/>
        </w:rPr>
        <w:t xml:space="preserve"> </w:t>
      </w:r>
      <w:r w:rsidR="00B42E46" w:rsidRPr="00B42E46">
        <w:rPr>
          <w:rFonts w:hint="cs"/>
          <w:rtl/>
        </w:rPr>
        <w:t>و</w:t>
      </w:r>
      <w:r w:rsidR="00B42E46" w:rsidRPr="00B42E46">
        <w:rPr>
          <w:rtl/>
        </w:rPr>
        <w:t xml:space="preserve"> </w:t>
      </w:r>
      <w:r w:rsidR="00B42E46" w:rsidRPr="00B42E46">
        <w:rPr>
          <w:rFonts w:hint="cs"/>
          <w:rtl/>
        </w:rPr>
        <w:t>نقیصه</w:t>
      </w:r>
      <w:r w:rsidR="00DF2CEA">
        <w:rPr>
          <w:rFonts w:hint="cs"/>
          <w:rtl/>
        </w:rPr>
        <w:t xml:space="preserve"> را البته با تفاوت هایی در استدلال، </w:t>
      </w:r>
      <w:r w:rsidR="00B42E46" w:rsidRPr="00B42E46">
        <w:rPr>
          <w:rFonts w:hint="cs"/>
          <w:rtl/>
        </w:rPr>
        <w:t>مطرح</w:t>
      </w:r>
      <w:r w:rsidR="00B42E46" w:rsidRPr="00B42E46">
        <w:rPr>
          <w:rtl/>
        </w:rPr>
        <w:t xml:space="preserve"> </w:t>
      </w:r>
      <w:r w:rsidR="00B42E46" w:rsidRPr="00B42E46">
        <w:rPr>
          <w:rFonts w:hint="cs"/>
          <w:rtl/>
        </w:rPr>
        <w:t>کرده</w:t>
      </w:r>
      <w:r w:rsidR="00B42E46" w:rsidRPr="00B42E46">
        <w:rPr>
          <w:rtl/>
        </w:rPr>
        <w:t xml:space="preserve"> </w:t>
      </w:r>
      <w:r w:rsidR="00B42E46" w:rsidRPr="00B42E46">
        <w:rPr>
          <w:rFonts w:hint="cs"/>
          <w:rtl/>
        </w:rPr>
        <w:t>و</w:t>
      </w:r>
      <w:r w:rsidR="00B42E46" w:rsidRPr="00B42E46">
        <w:rPr>
          <w:rtl/>
        </w:rPr>
        <w:t xml:space="preserve"> </w:t>
      </w:r>
      <w:r w:rsidR="00B42E46" w:rsidRPr="00B42E46">
        <w:rPr>
          <w:rFonts w:hint="cs"/>
          <w:rtl/>
        </w:rPr>
        <w:t>به</w:t>
      </w:r>
      <w:r w:rsidR="00B42E46" w:rsidRPr="00B42E46">
        <w:rPr>
          <w:rtl/>
        </w:rPr>
        <w:t xml:space="preserve"> </w:t>
      </w:r>
      <w:r w:rsidR="00B42E46" w:rsidRPr="00B42E46">
        <w:rPr>
          <w:rFonts w:hint="cs"/>
          <w:rtl/>
        </w:rPr>
        <w:t>آن</w:t>
      </w:r>
      <w:r w:rsidR="00B42E46" w:rsidRPr="00B42E46">
        <w:rPr>
          <w:rtl/>
        </w:rPr>
        <w:t xml:space="preserve"> </w:t>
      </w:r>
      <w:r w:rsidR="00B42E46" w:rsidRPr="00B42E46">
        <w:rPr>
          <w:rFonts w:hint="cs"/>
          <w:rtl/>
        </w:rPr>
        <w:t>اشکال</w:t>
      </w:r>
      <w:r w:rsidR="00B42E46" w:rsidRPr="00B42E46">
        <w:rPr>
          <w:rtl/>
        </w:rPr>
        <w:t xml:space="preserve"> </w:t>
      </w:r>
      <w:r w:rsidR="00B42E46" w:rsidRPr="00B42E46">
        <w:rPr>
          <w:rFonts w:hint="cs"/>
          <w:rtl/>
        </w:rPr>
        <w:t>گرفته</w:t>
      </w:r>
      <w:r w:rsidR="00B42E46" w:rsidRPr="00B42E46">
        <w:rPr>
          <w:rtl/>
        </w:rPr>
        <w:t xml:space="preserve"> </w:t>
      </w:r>
      <w:r w:rsidR="00B42E46" w:rsidRPr="00B42E46">
        <w:rPr>
          <w:rFonts w:hint="cs"/>
          <w:rtl/>
        </w:rPr>
        <w:t>که</w:t>
      </w:r>
      <w:r w:rsidR="00B42E46" w:rsidRPr="00B42E46">
        <w:rPr>
          <w:rtl/>
        </w:rPr>
        <w:t xml:space="preserve"> </w:t>
      </w:r>
      <w:r w:rsidR="00B42E46" w:rsidRPr="00B42E46">
        <w:rPr>
          <w:rFonts w:hint="cs"/>
          <w:rtl/>
        </w:rPr>
        <w:t>جمع</w:t>
      </w:r>
      <w:r w:rsidR="00B42E46" w:rsidRPr="00B42E46">
        <w:rPr>
          <w:rtl/>
        </w:rPr>
        <w:t xml:space="preserve"> </w:t>
      </w:r>
      <w:r w:rsidR="00B42E46" w:rsidRPr="00B42E46">
        <w:rPr>
          <w:rFonts w:hint="cs"/>
          <w:rtl/>
        </w:rPr>
        <w:t>عرفی</w:t>
      </w:r>
      <w:r w:rsidR="00B42E46" w:rsidRPr="00B42E46">
        <w:rPr>
          <w:rtl/>
        </w:rPr>
        <w:t xml:space="preserve"> </w:t>
      </w:r>
      <w:r w:rsidR="00B42E46" w:rsidRPr="00B42E46">
        <w:rPr>
          <w:rFonts w:hint="cs"/>
          <w:rtl/>
        </w:rPr>
        <w:t>تنها</w:t>
      </w:r>
      <w:r w:rsidR="00B42E46" w:rsidRPr="00B42E46">
        <w:rPr>
          <w:rtl/>
        </w:rPr>
        <w:t xml:space="preserve"> </w:t>
      </w:r>
      <w:r w:rsidR="00B42E46" w:rsidRPr="00B42E46">
        <w:rPr>
          <w:rFonts w:hint="cs"/>
          <w:rtl/>
        </w:rPr>
        <w:t>در</w:t>
      </w:r>
      <w:r w:rsidR="00B42E46" w:rsidRPr="00B42E46">
        <w:rPr>
          <w:rtl/>
        </w:rPr>
        <w:t xml:space="preserve"> </w:t>
      </w:r>
      <w:r w:rsidR="00B42E46" w:rsidRPr="00B42E46">
        <w:rPr>
          <w:rFonts w:hint="cs"/>
          <w:rtl/>
        </w:rPr>
        <w:t>صورتی</w:t>
      </w:r>
      <w:r w:rsidR="00B42E46" w:rsidRPr="00B42E46">
        <w:rPr>
          <w:rtl/>
        </w:rPr>
        <w:t xml:space="preserve"> </w:t>
      </w:r>
      <w:r w:rsidR="00B42E46" w:rsidRPr="00B42E46">
        <w:rPr>
          <w:rFonts w:hint="cs"/>
          <w:rtl/>
        </w:rPr>
        <w:t>صحیح</w:t>
      </w:r>
      <w:r w:rsidR="00B42E46" w:rsidRPr="00B42E46">
        <w:rPr>
          <w:rtl/>
        </w:rPr>
        <w:t xml:space="preserve"> </w:t>
      </w:r>
      <w:r w:rsidR="00B42E46" w:rsidRPr="00B42E46">
        <w:rPr>
          <w:rFonts w:hint="cs"/>
          <w:rtl/>
        </w:rPr>
        <w:t>است</w:t>
      </w:r>
      <w:r w:rsidR="00B42E46" w:rsidRPr="00B42E46">
        <w:rPr>
          <w:rtl/>
        </w:rPr>
        <w:t xml:space="preserve"> </w:t>
      </w:r>
      <w:r w:rsidR="00B42E46" w:rsidRPr="00B42E46">
        <w:rPr>
          <w:rFonts w:hint="cs"/>
          <w:rtl/>
        </w:rPr>
        <w:t>که</w:t>
      </w:r>
      <w:r w:rsidR="00B42E46" w:rsidRPr="00B42E46">
        <w:rPr>
          <w:rtl/>
        </w:rPr>
        <w:t xml:space="preserve"> </w:t>
      </w:r>
      <w:r w:rsidR="00B42E46" w:rsidRPr="00B42E46">
        <w:rPr>
          <w:rFonts w:hint="cs"/>
          <w:rtl/>
        </w:rPr>
        <w:t>دو</w:t>
      </w:r>
      <w:r w:rsidR="00B42E46" w:rsidRPr="00B42E46">
        <w:rPr>
          <w:rtl/>
        </w:rPr>
        <w:t xml:space="preserve"> </w:t>
      </w:r>
      <w:r w:rsidR="00B42E46" w:rsidRPr="00B42E46">
        <w:rPr>
          <w:rFonts w:hint="cs"/>
          <w:rtl/>
        </w:rPr>
        <w:t>کلام</w:t>
      </w:r>
      <w:r w:rsidR="00B42E46" w:rsidRPr="00B42E46">
        <w:rPr>
          <w:rtl/>
        </w:rPr>
        <w:t xml:space="preserve"> </w:t>
      </w:r>
      <w:r w:rsidR="00B42E46" w:rsidRPr="00B42E46">
        <w:rPr>
          <w:rFonts w:hint="cs"/>
          <w:rtl/>
        </w:rPr>
        <w:t>متعارض</w:t>
      </w:r>
      <w:r w:rsidR="00B42E46" w:rsidRPr="00B42E46">
        <w:rPr>
          <w:rtl/>
        </w:rPr>
        <w:t xml:space="preserve"> </w:t>
      </w:r>
      <w:r w:rsidR="00B42E46" w:rsidRPr="00B42E46">
        <w:rPr>
          <w:rFonts w:hint="cs"/>
          <w:rtl/>
        </w:rPr>
        <w:t>از</w:t>
      </w:r>
      <w:r w:rsidR="00B42E46" w:rsidRPr="00B42E46">
        <w:rPr>
          <w:rtl/>
        </w:rPr>
        <w:t xml:space="preserve"> </w:t>
      </w:r>
      <w:r w:rsidR="00B42E46" w:rsidRPr="00B42E46">
        <w:rPr>
          <w:rFonts w:hint="cs"/>
          <w:rtl/>
        </w:rPr>
        <w:t>یک</w:t>
      </w:r>
      <w:r w:rsidR="00B42E46" w:rsidRPr="00B42E46">
        <w:rPr>
          <w:rtl/>
        </w:rPr>
        <w:t xml:space="preserve"> </w:t>
      </w:r>
      <w:r w:rsidR="00B42E46" w:rsidRPr="00B42E46">
        <w:rPr>
          <w:rFonts w:hint="cs"/>
          <w:rtl/>
        </w:rPr>
        <w:t>نفر</w:t>
      </w:r>
      <w:r w:rsidR="00B42E46" w:rsidRPr="00B42E46">
        <w:rPr>
          <w:rtl/>
        </w:rPr>
        <w:t xml:space="preserve"> </w:t>
      </w:r>
      <w:r w:rsidR="00B42E46" w:rsidRPr="00B42E46">
        <w:rPr>
          <w:rFonts w:hint="cs"/>
          <w:rtl/>
        </w:rPr>
        <w:t>صادر</w:t>
      </w:r>
      <w:r w:rsidR="00B42E46" w:rsidRPr="00B42E46">
        <w:rPr>
          <w:rtl/>
        </w:rPr>
        <w:t xml:space="preserve"> </w:t>
      </w:r>
      <w:r w:rsidR="00B42E46" w:rsidRPr="00B42E46">
        <w:rPr>
          <w:rFonts w:hint="cs"/>
          <w:rtl/>
        </w:rPr>
        <w:t>شده</w:t>
      </w:r>
      <w:r w:rsidR="00B42E46" w:rsidRPr="00B42E46">
        <w:rPr>
          <w:rtl/>
        </w:rPr>
        <w:t xml:space="preserve"> </w:t>
      </w:r>
      <w:r w:rsidR="00B42E46" w:rsidRPr="00B42E46">
        <w:rPr>
          <w:rFonts w:hint="cs"/>
          <w:rtl/>
        </w:rPr>
        <w:t>باشد</w:t>
      </w:r>
      <w:r w:rsidR="00B42E46" w:rsidRPr="00B42E46">
        <w:rPr>
          <w:rtl/>
        </w:rPr>
        <w:t>.</w:t>
      </w:r>
    </w:p>
    <w:p w:rsidR="00DF2CEA" w:rsidRDefault="00DF2CEA" w:rsidP="00F82188">
      <w:pPr>
        <w:jc w:val="both"/>
        <w:rPr>
          <w:rtl/>
        </w:rPr>
      </w:pPr>
      <w:r>
        <w:rPr>
          <w:rFonts w:hint="cs"/>
          <w:rtl/>
        </w:rPr>
        <w:t>همانگونه که بیان شد در دوران امر</w:t>
      </w:r>
      <w:r w:rsidR="00E5403C">
        <w:rPr>
          <w:rFonts w:hint="cs"/>
          <w:rtl/>
        </w:rPr>
        <w:t xml:space="preserve"> بین</w:t>
      </w:r>
      <w:r>
        <w:rPr>
          <w:rFonts w:hint="cs"/>
          <w:rtl/>
        </w:rPr>
        <w:t xml:space="preserve"> زیاده و نقیصه بحث تعارض الدلیلین و ترج</w:t>
      </w:r>
      <w:r w:rsidR="00E5403C">
        <w:rPr>
          <w:rFonts w:hint="cs"/>
          <w:rtl/>
        </w:rPr>
        <w:t xml:space="preserve">یح یکی از دو دلیل بر دیگری است که </w:t>
      </w:r>
      <w:r>
        <w:rPr>
          <w:rFonts w:hint="cs"/>
          <w:rtl/>
        </w:rPr>
        <w:t xml:space="preserve">مطابق تحلیل </w:t>
      </w:r>
      <w:r>
        <w:rPr>
          <w:rFonts w:hint="cs"/>
          <w:rtl/>
        </w:rPr>
        <w:lastRenderedPageBreak/>
        <w:t>حاج آقای والد از بحث زیاده الثقه،</w:t>
      </w:r>
      <w:r w:rsidR="00E5403C">
        <w:rPr>
          <w:rFonts w:hint="cs"/>
          <w:rtl/>
        </w:rPr>
        <w:t xml:space="preserve"> در زیاده الثقه نیز</w:t>
      </w:r>
      <w:r>
        <w:rPr>
          <w:rFonts w:hint="cs"/>
          <w:rtl/>
        </w:rPr>
        <w:t xml:space="preserve"> تعارض الدلیلین رخ می دهد اما تعارض الدلیلنی که بدوا دو دلیل بوده و یکی از این دو دلیل از دلیل بودن ساقط می شود. </w:t>
      </w:r>
    </w:p>
    <w:p w:rsidR="00FF19F1" w:rsidRDefault="004B3F02" w:rsidP="00F82188">
      <w:pPr>
        <w:jc w:val="both"/>
        <w:rPr>
          <w:rtl/>
        </w:rPr>
      </w:pPr>
      <w:r>
        <w:rPr>
          <w:rFonts w:hint="cs"/>
          <w:rtl/>
        </w:rPr>
        <w:t xml:space="preserve">بحث تفصیلی </w:t>
      </w:r>
      <w:r w:rsidR="00983CA3">
        <w:rPr>
          <w:rFonts w:hint="cs"/>
          <w:rtl/>
        </w:rPr>
        <w:t>درباره دوران امر بین زیاده و نقیصه</w:t>
      </w:r>
      <w:r>
        <w:rPr>
          <w:rFonts w:hint="cs"/>
          <w:rtl/>
        </w:rPr>
        <w:t xml:space="preserve"> را</w:t>
      </w:r>
      <w:r w:rsidR="00983CA3">
        <w:rPr>
          <w:rFonts w:hint="cs"/>
          <w:rtl/>
        </w:rPr>
        <w:t xml:space="preserve"> در آینده </w:t>
      </w:r>
      <w:r>
        <w:rPr>
          <w:rFonts w:hint="cs"/>
          <w:rtl/>
        </w:rPr>
        <w:t>مطرح</w:t>
      </w:r>
      <w:r w:rsidR="00983CA3">
        <w:rPr>
          <w:rFonts w:hint="cs"/>
          <w:rtl/>
        </w:rPr>
        <w:t xml:space="preserve"> خواهیم کرد اما در بحث زیاده الثقه همانگونه که بیان شد قاعده ای عام وجود نداشته و خصوصیات مورد تأثیر گذار است. گاه شهادت سلبی وجود داشته، گاه اماره عقلایی بر نفی وجود دارد و گاه هیچ یک از این دو موجود نیست. </w:t>
      </w:r>
    </w:p>
    <w:p w:rsidR="00983CA3" w:rsidRDefault="00983CA3" w:rsidP="00F82188">
      <w:pPr>
        <w:jc w:val="both"/>
        <w:rPr>
          <w:rtl/>
        </w:rPr>
      </w:pPr>
      <w:r>
        <w:rPr>
          <w:rFonts w:hint="cs"/>
          <w:rtl/>
        </w:rPr>
        <w:t>بحث</w:t>
      </w:r>
      <w:r w:rsidR="00191B39">
        <w:rPr>
          <w:rFonts w:hint="cs"/>
          <w:rtl/>
        </w:rPr>
        <w:t xml:space="preserve"> زیاده الثقه و به خصوص  بحث دوران امر بین زیاده و نقیصه،</w:t>
      </w:r>
      <w:r>
        <w:rPr>
          <w:rFonts w:hint="cs"/>
          <w:rtl/>
        </w:rPr>
        <w:t xml:space="preserve"> </w:t>
      </w:r>
      <w:r w:rsidR="00191B39">
        <w:rPr>
          <w:rFonts w:hint="cs"/>
          <w:rtl/>
        </w:rPr>
        <w:t xml:space="preserve">متأثر از </w:t>
      </w:r>
      <w:r>
        <w:rPr>
          <w:rFonts w:hint="cs"/>
          <w:rtl/>
        </w:rPr>
        <w:t xml:space="preserve"> بحث مهم تر شناخت عوال زیاده و نقیصه </w:t>
      </w:r>
      <w:r w:rsidR="00191B39">
        <w:rPr>
          <w:rFonts w:hint="cs"/>
          <w:rtl/>
        </w:rPr>
        <w:t xml:space="preserve">در کلام </w:t>
      </w:r>
      <w:r>
        <w:rPr>
          <w:rFonts w:hint="cs"/>
          <w:rtl/>
        </w:rPr>
        <w:t>است که از زبر ش</w:t>
      </w:r>
      <w:r w:rsidR="00191B39">
        <w:rPr>
          <w:rFonts w:hint="cs"/>
          <w:rtl/>
        </w:rPr>
        <w:t>اخه های بحث عوامل تحریف شمرده می شود. بنده فهرست</w:t>
      </w:r>
      <w:r w:rsidR="00BB2255">
        <w:rPr>
          <w:rFonts w:hint="cs"/>
          <w:rtl/>
        </w:rPr>
        <w:t xml:space="preserve"> وار</w:t>
      </w:r>
      <w:r w:rsidR="00191B39">
        <w:rPr>
          <w:rFonts w:hint="cs"/>
          <w:rtl/>
        </w:rPr>
        <w:t xml:space="preserve"> در مقاله تصحیف و تحریف در دانشنامه جهان اسلام،</w:t>
      </w:r>
      <w:r w:rsidR="00BB2255">
        <w:rPr>
          <w:rFonts w:hint="cs"/>
          <w:rtl/>
        </w:rPr>
        <w:t xml:space="preserve"> عوامل تحریف را شماره کرده ام. </w:t>
      </w:r>
    </w:p>
    <w:p w:rsidR="00B30060" w:rsidRDefault="007162E1" w:rsidP="00F82188">
      <w:pPr>
        <w:jc w:val="both"/>
        <w:rPr>
          <w:rtl/>
        </w:rPr>
      </w:pPr>
      <w:r>
        <w:rPr>
          <w:rFonts w:hint="cs"/>
          <w:rtl/>
        </w:rPr>
        <w:t>در بحث حدیث لا ضرر، روایات حاکی قضیه سمره را مرور می کنیم تا روشن شود، در بحث زیاده الثقه چگونه باید مشی کرد.</w:t>
      </w:r>
      <w:r w:rsidR="00677433">
        <w:rPr>
          <w:rStyle w:val="FootnoteReference"/>
          <w:rtl/>
        </w:rPr>
        <w:footnoteReference w:id="1"/>
      </w:r>
    </w:p>
    <w:p w:rsidR="007162E1" w:rsidRDefault="007162E1" w:rsidP="00F82188">
      <w:pPr>
        <w:pStyle w:val="Heading3"/>
        <w:jc w:val="both"/>
        <w:rPr>
          <w:rtl/>
        </w:rPr>
      </w:pPr>
      <w:bookmarkStart w:id="2" w:name="_Toc20109549"/>
      <w:r>
        <w:rPr>
          <w:rFonts w:hint="cs"/>
          <w:rtl/>
        </w:rPr>
        <w:t>روایات حاکی قضیه سمره</w:t>
      </w:r>
      <w:bookmarkEnd w:id="2"/>
      <w:r>
        <w:rPr>
          <w:rFonts w:hint="cs"/>
          <w:rtl/>
        </w:rPr>
        <w:t xml:space="preserve"> </w:t>
      </w:r>
    </w:p>
    <w:p w:rsidR="00B30060" w:rsidRDefault="00BA27B8" w:rsidP="00F82188">
      <w:pPr>
        <w:jc w:val="both"/>
        <w:rPr>
          <w:rtl/>
        </w:rPr>
      </w:pPr>
      <w:r>
        <w:rPr>
          <w:rFonts w:hint="cs"/>
          <w:rtl/>
        </w:rPr>
        <w:t xml:space="preserve">روایات حاکی قضیه سمره چند روایت است که یکی روایت زراره است که دو نقل دارد یکی در باب الضرار </w:t>
      </w:r>
      <w:r w:rsidR="00B8720D">
        <w:rPr>
          <w:rFonts w:hint="cs"/>
          <w:rtl/>
        </w:rPr>
        <w:t xml:space="preserve">من کتاب المعیشه </w:t>
      </w:r>
      <w:r w:rsidR="008002F3">
        <w:rPr>
          <w:rFonts w:hint="cs"/>
          <w:rtl/>
        </w:rPr>
        <w:t xml:space="preserve">کافی وارد شده است. </w:t>
      </w:r>
    </w:p>
    <w:p w:rsidR="008002F3" w:rsidRDefault="008002F3" w:rsidP="00F82188">
      <w:pPr>
        <w:pStyle w:val="Heading4"/>
        <w:jc w:val="both"/>
        <w:rPr>
          <w:rtl/>
        </w:rPr>
      </w:pPr>
      <w:bookmarkStart w:id="3" w:name="_Toc20109550"/>
      <w:r>
        <w:rPr>
          <w:rFonts w:hint="cs"/>
          <w:rtl/>
        </w:rPr>
        <w:t>نقل اول روایت زراره</w:t>
      </w:r>
      <w:bookmarkEnd w:id="3"/>
      <w:r>
        <w:rPr>
          <w:rFonts w:hint="cs"/>
          <w:rtl/>
        </w:rPr>
        <w:t xml:space="preserve"> </w:t>
      </w:r>
    </w:p>
    <w:p w:rsidR="00B8720D" w:rsidRPr="00B30060" w:rsidRDefault="00B8720D" w:rsidP="00F82188">
      <w:pPr>
        <w:jc w:val="both"/>
      </w:pPr>
      <w:r w:rsidRPr="00B8720D">
        <w:rPr>
          <w:rFonts w:hint="cs"/>
          <w:rtl/>
        </w:rPr>
        <w:t>عِدَّةٌ</w:t>
      </w:r>
      <w:r w:rsidRPr="00B8720D">
        <w:rPr>
          <w:rtl/>
        </w:rPr>
        <w:t xml:space="preserve"> </w:t>
      </w:r>
      <w:r w:rsidRPr="00B8720D">
        <w:rPr>
          <w:rFonts w:hint="cs"/>
          <w:rtl/>
        </w:rPr>
        <w:t>مِنْ</w:t>
      </w:r>
      <w:r w:rsidRPr="00B8720D">
        <w:rPr>
          <w:rtl/>
        </w:rPr>
        <w:t xml:space="preserve"> </w:t>
      </w:r>
      <w:r w:rsidRPr="00B8720D">
        <w:rPr>
          <w:rFonts w:hint="cs"/>
          <w:rtl/>
        </w:rPr>
        <w:t>أَصْحَابِنَا</w:t>
      </w:r>
      <w:r w:rsidRPr="00B8720D">
        <w:rPr>
          <w:rtl/>
        </w:rPr>
        <w:t xml:space="preserve"> </w:t>
      </w:r>
      <w:r w:rsidRPr="00B8720D">
        <w:rPr>
          <w:rFonts w:hint="cs"/>
          <w:rtl/>
        </w:rPr>
        <w:t>عَنْ</w:t>
      </w:r>
      <w:r w:rsidRPr="00B8720D">
        <w:rPr>
          <w:rtl/>
        </w:rPr>
        <w:t xml:space="preserve"> </w:t>
      </w:r>
      <w:r w:rsidRPr="00B8720D">
        <w:rPr>
          <w:rFonts w:hint="cs"/>
          <w:rtl/>
        </w:rPr>
        <w:t>أَحْمَدَ</w:t>
      </w:r>
      <w:r w:rsidRPr="00B8720D">
        <w:rPr>
          <w:rtl/>
        </w:rPr>
        <w:t xml:space="preserve"> </w:t>
      </w:r>
      <w:r w:rsidRPr="00B8720D">
        <w:rPr>
          <w:rFonts w:hint="cs"/>
          <w:rtl/>
        </w:rPr>
        <w:t>بْنِ</w:t>
      </w:r>
      <w:r w:rsidRPr="00B8720D">
        <w:rPr>
          <w:rtl/>
        </w:rPr>
        <w:t xml:space="preserve"> </w:t>
      </w:r>
      <w:r w:rsidRPr="00B8720D">
        <w:rPr>
          <w:rFonts w:hint="cs"/>
          <w:rtl/>
        </w:rPr>
        <w:t>مُحَمَّدِ</w:t>
      </w:r>
      <w:r w:rsidRPr="00B8720D">
        <w:rPr>
          <w:rtl/>
        </w:rPr>
        <w:t xml:space="preserve"> </w:t>
      </w:r>
      <w:r w:rsidRPr="00B8720D">
        <w:rPr>
          <w:rFonts w:hint="cs"/>
          <w:rtl/>
        </w:rPr>
        <w:t>بْنِ</w:t>
      </w:r>
      <w:r w:rsidRPr="00B8720D">
        <w:rPr>
          <w:rtl/>
        </w:rPr>
        <w:t xml:space="preserve"> </w:t>
      </w:r>
      <w:r w:rsidRPr="00B8720D">
        <w:rPr>
          <w:rFonts w:hint="cs"/>
          <w:rtl/>
        </w:rPr>
        <w:t>خَالِدٍ</w:t>
      </w:r>
      <w:r w:rsidRPr="00B8720D">
        <w:rPr>
          <w:rtl/>
        </w:rPr>
        <w:t xml:space="preserve"> </w:t>
      </w:r>
      <w:r w:rsidRPr="00B8720D">
        <w:rPr>
          <w:rFonts w:hint="cs"/>
          <w:rtl/>
        </w:rPr>
        <w:t>عَنْ</w:t>
      </w:r>
      <w:r w:rsidRPr="00B8720D">
        <w:rPr>
          <w:rtl/>
        </w:rPr>
        <w:t xml:space="preserve"> </w:t>
      </w:r>
      <w:r w:rsidRPr="00B8720D">
        <w:rPr>
          <w:rFonts w:hint="cs"/>
          <w:rtl/>
        </w:rPr>
        <w:t>أَبِيهِ</w:t>
      </w:r>
      <w:r w:rsidRPr="00B8720D">
        <w:rPr>
          <w:rtl/>
        </w:rPr>
        <w:t xml:space="preserve"> </w:t>
      </w:r>
      <w:r w:rsidRPr="00B8720D">
        <w:rPr>
          <w:rFonts w:hint="cs"/>
          <w:rtl/>
        </w:rPr>
        <w:t>عَنْ</w:t>
      </w:r>
      <w:r w:rsidRPr="00B8720D">
        <w:rPr>
          <w:rtl/>
        </w:rPr>
        <w:t xml:space="preserve"> </w:t>
      </w:r>
      <w:r w:rsidRPr="00B8720D">
        <w:rPr>
          <w:rFonts w:hint="cs"/>
          <w:rtl/>
        </w:rPr>
        <w:t>عَبْدِ</w:t>
      </w:r>
      <w:r w:rsidRPr="00B8720D">
        <w:rPr>
          <w:rtl/>
        </w:rPr>
        <w:t xml:space="preserve"> </w:t>
      </w:r>
      <w:r w:rsidRPr="00B8720D">
        <w:rPr>
          <w:rFonts w:hint="cs"/>
          <w:rtl/>
        </w:rPr>
        <w:t>اللَّهِ</w:t>
      </w:r>
      <w:r w:rsidRPr="00B8720D">
        <w:rPr>
          <w:rtl/>
        </w:rPr>
        <w:t xml:space="preserve"> </w:t>
      </w:r>
      <w:r w:rsidRPr="00B8720D">
        <w:rPr>
          <w:rFonts w:hint="cs"/>
          <w:rtl/>
        </w:rPr>
        <w:t>بْنِ</w:t>
      </w:r>
      <w:r w:rsidRPr="00B8720D">
        <w:rPr>
          <w:rtl/>
        </w:rPr>
        <w:t xml:space="preserve"> </w:t>
      </w:r>
      <w:r w:rsidRPr="00B8720D">
        <w:rPr>
          <w:rFonts w:hint="cs"/>
          <w:rtl/>
        </w:rPr>
        <w:t>بُكَيْرٍ</w:t>
      </w:r>
      <w:r w:rsidRPr="00B8720D">
        <w:rPr>
          <w:rtl/>
        </w:rPr>
        <w:t xml:space="preserve"> </w:t>
      </w:r>
      <w:r w:rsidRPr="00B8720D">
        <w:rPr>
          <w:rFonts w:hint="cs"/>
          <w:rtl/>
        </w:rPr>
        <w:t>عَنْ</w:t>
      </w:r>
      <w:r w:rsidRPr="00B8720D">
        <w:rPr>
          <w:rtl/>
        </w:rPr>
        <w:t xml:space="preserve"> </w:t>
      </w:r>
      <w:r w:rsidRPr="00B8720D">
        <w:rPr>
          <w:rFonts w:hint="cs"/>
          <w:rtl/>
        </w:rPr>
        <w:t>زُرَارَةَ</w:t>
      </w:r>
      <w:r w:rsidRPr="00B8720D">
        <w:rPr>
          <w:rtl/>
        </w:rPr>
        <w:t xml:space="preserve"> </w:t>
      </w:r>
      <w:r w:rsidRPr="00B8720D">
        <w:rPr>
          <w:rFonts w:hint="cs"/>
          <w:rtl/>
        </w:rPr>
        <w:t>عَنْ</w:t>
      </w:r>
      <w:r w:rsidRPr="00B8720D">
        <w:rPr>
          <w:rtl/>
        </w:rPr>
        <w:t xml:space="preserve"> </w:t>
      </w:r>
      <w:r w:rsidRPr="00B8720D">
        <w:rPr>
          <w:rFonts w:hint="cs"/>
          <w:rtl/>
        </w:rPr>
        <w:t>أَبِي</w:t>
      </w:r>
      <w:r w:rsidRPr="00B8720D">
        <w:rPr>
          <w:rtl/>
        </w:rPr>
        <w:t xml:space="preserve"> </w:t>
      </w:r>
      <w:r w:rsidRPr="00B8720D">
        <w:rPr>
          <w:rFonts w:hint="cs"/>
          <w:rtl/>
        </w:rPr>
        <w:t>جَعْفَرٍ</w:t>
      </w:r>
      <w:r w:rsidRPr="00B8720D">
        <w:rPr>
          <w:rtl/>
        </w:rPr>
        <w:t xml:space="preserve"> </w:t>
      </w:r>
      <w:r w:rsidRPr="00B8720D">
        <w:rPr>
          <w:rFonts w:hint="cs"/>
          <w:rtl/>
        </w:rPr>
        <w:t>ع</w:t>
      </w:r>
      <w:r w:rsidRPr="00B8720D">
        <w:rPr>
          <w:rtl/>
        </w:rPr>
        <w:t xml:space="preserve"> </w:t>
      </w:r>
      <w:r w:rsidRPr="00B8720D">
        <w:rPr>
          <w:rFonts w:hint="cs"/>
          <w:rtl/>
        </w:rPr>
        <w:t>قَالَ</w:t>
      </w:r>
      <w:r w:rsidRPr="00B8720D">
        <w:rPr>
          <w:rtl/>
        </w:rPr>
        <w:t xml:space="preserve">: </w:t>
      </w:r>
      <w:r w:rsidRPr="00B8720D">
        <w:rPr>
          <w:rFonts w:hint="cs"/>
          <w:rtl/>
        </w:rPr>
        <w:t>إِنَّ</w:t>
      </w:r>
      <w:r w:rsidRPr="00B8720D">
        <w:rPr>
          <w:rtl/>
        </w:rPr>
        <w:t xml:space="preserve"> </w:t>
      </w:r>
      <w:r w:rsidRPr="00B8720D">
        <w:rPr>
          <w:rFonts w:hint="cs"/>
          <w:rtl/>
        </w:rPr>
        <w:t>سَمُرَةَ</w:t>
      </w:r>
      <w:r w:rsidRPr="00B8720D">
        <w:rPr>
          <w:rtl/>
        </w:rPr>
        <w:t xml:space="preserve"> </w:t>
      </w:r>
      <w:r w:rsidRPr="00B8720D">
        <w:rPr>
          <w:rFonts w:hint="cs"/>
          <w:rtl/>
        </w:rPr>
        <w:t>بْنَ‏</w:t>
      </w:r>
      <w:r w:rsidRPr="00B8720D">
        <w:rPr>
          <w:rtl/>
        </w:rPr>
        <w:t xml:space="preserve"> </w:t>
      </w:r>
      <w:r w:rsidRPr="00B8720D">
        <w:rPr>
          <w:rFonts w:hint="cs"/>
          <w:rtl/>
        </w:rPr>
        <w:t>جُنْدَبٍ‏</w:t>
      </w:r>
      <w:r w:rsidRPr="00B8720D">
        <w:rPr>
          <w:rtl/>
        </w:rPr>
        <w:t xml:space="preserve"> </w:t>
      </w:r>
      <w:r w:rsidRPr="00B8720D">
        <w:rPr>
          <w:rFonts w:hint="cs"/>
          <w:rtl/>
        </w:rPr>
        <w:t>كَانَ</w:t>
      </w:r>
      <w:r w:rsidRPr="00B8720D">
        <w:rPr>
          <w:rtl/>
        </w:rPr>
        <w:t xml:space="preserve"> </w:t>
      </w:r>
      <w:r w:rsidRPr="00B8720D">
        <w:rPr>
          <w:rFonts w:hint="cs"/>
          <w:rtl/>
        </w:rPr>
        <w:t>لَهُ</w:t>
      </w:r>
      <w:r w:rsidRPr="00B8720D">
        <w:rPr>
          <w:rtl/>
        </w:rPr>
        <w:t xml:space="preserve"> </w:t>
      </w:r>
      <w:r w:rsidRPr="00B8720D">
        <w:rPr>
          <w:rFonts w:hint="cs"/>
          <w:rtl/>
        </w:rPr>
        <w:t>عَذْقٌ‏</w:t>
      </w:r>
      <w:r w:rsidRPr="00B8720D">
        <w:rPr>
          <w:rtl/>
        </w:rPr>
        <w:t xml:space="preserve">  </w:t>
      </w:r>
      <w:r w:rsidRPr="00B8720D">
        <w:rPr>
          <w:rFonts w:hint="cs"/>
          <w:rtl/>
        </w:rPr>
        <w:t>فِي</w:t>
      </w:r>
      <w:r w:rsidRPr="00B8720D">
        <w:rPr>
          <w:rtl/>
        </w:rPr>
        <w:t xml:space="preserve"> </w:t>
      </w:r>
      <w:r w:rsidRPr="00B8720D">
        <w:rPr>
          <w:rFonts w:hint="cs"/>
          <w:rtl/>
        </w:rPr>
        <w:t>حَائِطٍ</w:t>
      </w:r>
      <w:r w:rsidRPr="00B8720D">
        <w:rPr>
          <w:rtl/>
        </w:rPr>
        <w:t xml:space="preserve"> </w:t>
      </w:r>
      <w:r w:rsidRPr="00B8720D">
        <w:rPr>
          <w:rFonts w:hint="cs"/>
          <w:rtl/>
        </w:rPr>
        <w:t>لِرَجُلٍ</w:t>
      </w:r>
      <w:r w:rsidRPr="00B8720D">
        <w:rPr>
          <w:rtl/>
        </w:rPr>
        <w:t xml:space="preserve"> </w:t>
      </w:r>
      <w:r w:rsidRPr="00B8720D">
        <w:rPr>
          <w:rFonts w:hint="cs"/>
          <w:rtl/>
        </w:rPr>
        <w:t>مِنَ</w:t>
      </w:r>
      <w:r w:rsidRPr="00B8720D">
        <w:rPr>
          <w:rtl/>
        </w:rPr>
        <w:t xml:space="preserve"> </w:t>
      </w:r>
      <w:r w:rsidRPr="00B8720D">
        <w:rPr>
          <w:rFonts w:hint="cs"/>
          <w:rtl/>
        </w:rPr>
        <w:t>الْأَنْصَارِ</w:t>
      </w:r>
      <w:r w:rsidRPr="00B8720D">
        <w:rPr>
          <w:rtl/>
        </w:rPr>
        <w:t xml:space="preserve"> </w:t>
      </w:r>
      <w:r w:rsidRPr="00B8720D">
        <w:rPr>
          <w:rFonts w:hint="cs"/>
          <w:rtl/>
        </w:rPr>
        <w:t>وَ</w:t>
      </w:r>
      <w:r w:rsidRPr="00B8720D">
        <w:rPr>
          <w:rtl/>
        </w:rPr>
        <w:t xml:space="preserve"> </w:t>
      </w:r>
      <w:r w:rsidRPr="00B8720D">
        <w:rPr>
          <w:rFonts w:hint="cs"/>
          <w:rtl/>
        </w:rPr>
        <w:t>كَانَ</w:t>
      </w:r>
      <w:r w:rsidRPr="00B8720D">
        <w:rPr>
          <w:rtl/>
        </w:rPr>
        <w:t xml:space="preserve"> </w:t>
      </w:r>
      <w:r w:rsidRPr="00B8720D">
        <w:rPr>
          <w:rFonts w:hint="cs"/>
          <w:rtl/>
        </w:rPr>
        <w:t>مَنْزِلُ</w:t>
      </w:r>
      <w:r w:rsidRPr="00B8720D">
        <w:rPr>
          <w:rtl/>
        </w:rPr>
        <w:t xml:space="preserve"> </w:t>
      </w:r>
      <w:r w:rsidRPr="00B8720D">
        <w:rPr>
          <w:rFonts w:hint="cs"/>
          <w:rtl/>
        </w:rPr>
        <w:t>الْأَنْصَارِيِّ</w:t>
      </w:r>
      <w:r w:rsidRPr="00B8720D">
        <w:rPr>
          <w:rtl/>
        </w:rPr>
        <w:t xml:space="preserve"> </w:t>
      </w:r>
      <w:r w:rsidRPr="00B8720D">
        <w:rPr>
          <w:rFonts w:hint="cs"/>
          <w:rtl/>
        </w:rPr>
        <w:t>بِبَابِ</w:t>
      </w:r>
      <w:r w:rsidRPr="00B8720D">
        <w:rPr>
          <w:rtl/>
        </w:rPr>
        <w:t xml:space="preserve"> </w:t>
      </w:r>
      <w:r w:rsidRPr="00B8720D">
        <w:rPr>
          <w:rFonts w:hint="cs"/>
          <w:rtl/>
        </w:rPr>
        <w:t>الْبُسْتَانِ</w:t>
      </w:r>
      <w:r w:rsidRPr="00B8720D">
        <w:rPr>
          <w:rtl/>
        </w:rPr>
        <w:t xml:space="preserve"> </w:t>
      </w:r>
      <w:r w:rsidRPr="00B8720D">
        <w:rPr>
          <w:rFonts w:hint="cs"/>
          <w:rtl/>
        </w:rPr>
        <w:t>وَ</w:t>
      </w:r>
      <w:r w:rsidRPr="00B8720D">
        <w:rPr>
          <w:rtl/>
        </w:rPr>
        <w:t xml:space="preserve"> </w:t>
      </w:r>
      <w:r w:rsidRPr="00B8720D">
        <w:rPr>
          <w:rFonts w:hint="cs"/>
          <w:rtl/>
        </w:rPr>
        <w:t>كَانَ</w:t>
      </w:r>
      <w:r w:rsidRPr="00B8720D">
        <w:rPr>
          <w:rtl/>
        </w:rPr>
        <w:t xml:space="preserve"> </w:t>
      </w:r>
      <w:r w:rsidRPr="00B8720D">
        <w:rPr>
          <w:rFonts w:hint="cs"/>
          <w:rtl/>
        </w:rPr>
        <w:t>يَمُرُّ</w:t>
      </w:r>
      <w:r w:rsidRPr="00B8720D">
        <w:rPr>
          <w:rtl/>
        </w:rPr>
        <w:t xml:space="preserve"> </w:t>
      </w:r>
      <w:r w:rsidRPr="00B8720D">
        <w:rPr>
          <w:rFonts w:hint="cs"/>
          <w:rtl/>
        </w:rPr>
        <w:t>بِهِ</w:t>
      </w:r>
      <w:r w:rsidRPr="00B8720D">
        <w:rPr>
          <w:rtl/>
        </w:rPr>
        <w:t xml:space="preserve"> </w:t>
      </w:r>
      <w:r w:rsidRPr="00B8720D">
        <w:rPr>
          <w:rFonts w:hint="cs"/>
          <w:rtl/>
        </w:rPr>
        <w:t>إِلَى</w:t>
      </w:r>
      <w:r w:rsidRPr="00B8720D">
        <w:rPr>
          <w:rtl/>
        </w:rPr>
        <w:t xml:space="preserve"> </w:t>
      </w:r>
      <w:r w:rsidRPr="00B8720D">
        <w:rPr>
          <w:rFonts w:hint="cs"/>
          <w:rtl/>
        </w:rPr>
        <w:t>نَخْلَتِهِ</w:t>
      </w:r>
      <w:r w:rsidRPr="00B8720D">
        <w:rPr>
          <w:rtl/>
        </w:rPr>
        <w:t xml:space="preserve"> </w:t>
      </w:r>
      <w:r w:rsidRPr="00B8720D">
        <w:rPr>
          <w:rFonts w:hint="cs"/>
          <w:rtl/>
        </w:rPr>
        <w:t>وَ</w:t>
      </w:r>
      <w:r w:rsidRPr="00B8720D">
        <w:rPr>
          <w:rtl/>
        </w:rPr>
        <w:t xml:space="preserve"> </w:t>
      </w:r>
      <w:r w:rsidRPr="00B8720D">
        <w:rPr>
          <w:rFonts w:hint="cs"/>
          <w:rtl/>
        </w:rPr>
        <w:t>لَا</w:t>
      </w:r>
      <w:r w:rsidRPr="00B8720D">
        <w:rPr>
          <w:rtl/>
        </w:rPr>
        <w:t xml:space="preserve"> </w:t>
      </w:r>
      <w:r w:rsidRPr="00B8720D">
        <w:rPr>
          <w:rFonts w:hint="cs"/>
          <w:rtl/>
        </w:rPr>
        <w:t>يَسْتَأْذِنُ</w:t>
      </w:r>
      <w:r w:rsidRPr="00B8720D">
        <w:rPr>
          <w:rtl/>
        </w:rPr>
        <w:t xml:space="preserve"> </w:t>
      </w:r>
      <w:r w:rsidRPr="00B8720D">
        <w:rPr>
          <w:rFonts w:hint="cs"/>
          <w:rtl/>
        </w:rPr>
        <w:t>فَكَلَّمَهُ</w:t>
      </w:r>
      <w:r w:rsidRPr="00B8720D">
        <w:rPr>
          <w:rtl/>
        </w:rPr>
        <w:t xml:space="preserve"> </w:t>
      </w:r>
      <w:r w:rsidRPr="00B8720D">
        <w:rPr>
          <w:rFonts w:hint="cs"/>
          <w:rtl/>
        </w:rPr>
        <w:t>الْأَنْصَارِيُّ</w:t>
      </w:r>
      <w:r w:rsidRPr="00B8720D">
        <w:rPr>
          <w:rtl/>
        </w:rPr>
        <w:t xml:space="preserve"> </w:t>
      </w:r>
      <w:r w:rsidRPr="00B8720D">
        <w:rPr>
          <w:rFonts w:hint="cs"/>
          <w:rtl/>
        </w:rPr>
        <w:t>أَنْ</w:t>
      </w:r>
      <w:r w:rsidRPr="00B8720D">
        <w:rPr>
          <w:rtl/>
        </w:rPr>
        <w:t xml:space="preserve"> </w:t>
      </w:r>
      <w:r w:rsidRPr="00B8720D">
        <w:rPr>
          <w:rFonts w:hint="cs"/>
          <w:rtl/>
        </w:rPr>
        <w:t>يَسْتَأْذِنَ</w:t>
      </w:r>
      <w:r w:rsidRPr="00B8720D">
        <w:rPr>
          <w:rtl/>
        </w:rPr>
        <w:t xml:space="preserve"> </w:t>
      </w:r>
      <w:r w:rsidRPr="00B8720D">
        <w:rPr>
          <w:rFonts w:hint="cs"/>
          <w:rtl/>
        </w:rPr>
        <w:t>إِذَا</w:t>
      </w:r>
      <w:r w:rsidRPr="00B8720D">
        <w:rPr>
          <w:rtl/>
        </w:rPr>
        <w:t xml:space="preserve"> </w:t>
      </w:r>
      <w:r w:rsidRPr="00B8720D">
        <w:rPr>
          <w:rFonts w:hint="cs"/>
          <w:rtl/>
        </w:rPr>
        <w:t>جَاءَ</w:t>
      </w:r>
      <w:r w:rsidRPr="00B8720D">
        <w:rPr>
          <w:rtl/>
        </w:rPr>
        <w:t xml:space="preserve"> </w:t>
      </w:r>
      <w:r w:rsidRPr="00B8720D">
        <w:rPr>
          <w:rFonts w:hint="cs"/>
          <w:rtl/>
        </w:rPr>
        <w:t>فَأَبَى</w:t>
      </w:r>
      <w:r w:rsidRPr="00B8720D">
        <w:rPr>
          <w:rtl/>
        </w:rPr>
        <w:t xml:space="preserve"> </w:t>
      </w:r>
      <w:r w:rsidRPr="00B8720D">
        <w:rPr>
          <w:rFonts w:hint="cs"/>
          <w:rtl/>
        </w:rPr>
        <w:t>سَمُرَةُ</w:t>
      </w:r>
      <w:r w:rsidRPr="00B8720D">
        <w:rPr>
          <w:rtl/>
        </w:rPr>
        <w:t xml:space="preserve"> </w:t>
      </w:r>
      <w:r w:rsidRPr="00B8720D">
        <w:rPr>
          <w:rFonts w:hint="cs"/>
          <w:rtl/>
        </w:rPr>
        <w:t>فَلَمَّا</w:t>
      </w:r>
      <w:r w:rsidRPr="00B8720D">
        <w:rPr>
          <w:rtl/>
        </w:rPr>
        <w:t xml:space="preserve"> </w:t>
      </w:r>
      <w:r w:rsidRPr="00B8720D">
        <w:rPr>
          <w:rFonts w:hint="cs"/>
          <w:rtl/>
        </w:rPr>
        <w:t>تَأَبَّى</w:t>
      </w:r>
      <w:r w:rsidRPr="00B8720D">
        <w:rPr>
          <w:rtl/>
        </w:rPr>
        <w:t xml:space="preserve"> </w:t>
      </w:r>
      <w:r w:rsidRPr="00B8720D">
        <w:rPr>
          <w:rFonts w:hint="cs"/>
          <w:rtl/>
        </w:rPr>
        <w:t>جَاءَ</w:t>
      </w:r>
      <w:r w:rsidRPr="00B8720D">
        <w:rPr>
          <w:rtl/>
        </w:rPr>
        <w:t xml:space="preserve"> </w:t>
      </w:r>
      <w:r w:rsidRPr="00B8720D">
        <w:rPr>
          <w:rFonts w:hint="cs"/>
          <w:rtl/>
        </w:rPr>
        <w:t>الْأَنْصَارِيُّ</w:t>
      </w:r>
      <w:r w:rsidRPr="00B8720D">
        <w:rPr>
          <w:rtl/>
        </w:rPr>
        <w:t xml:space="preserve"> </w:t>
      </w:r>
      <w:r w:rsidRPr="00B8720D">
        <w:rPr>
          <w:rFonts w:hint="cs"/>
          <w:rtl/>
        </w:rPr>
        <w:t>إِلَى</w:t>
      </w:r>
      <w:r w:rsidRPr="00B8720D">
        <w:rPr>
          <w:rtl/>
        </w:rPr>
        <w:t xml:space="preserve"> </w:t>
      </w:r>
      <w:r w:rsidRPr="00B8720D">
        <w:rPr>
          <w:rFonts w:hint="cs"/>
          <w:rtl/>
        </w:rPr>
        <w:t>رَسُولِ</w:t>
      </w:r>
      <w:r w:rsidRPr="00B8720D">
        <w:rPr>
          <w:rtl/>
        </w:rPr>
        <w:t xml:space="preserve"> </w:t>
      </w:r>
      <w:r w:rsidRPr="00B8720D">
        <w:rPr>
          <w:rFonts w:hint="cs"/>
          <w:rtl/>
        </w:rPr>
        <w:t>اللَّهِ</w:t>
      </w:r>
      <w:r w:rsidRPr="00B8720D">
        <w:rPr>
          <w:rtl/>
        </w:rPr>
        <w:t xml:space="preserve"> </w:t>
      </w:r>
      <w:r w:rsidRPr="00B8720D">
        <w:rPr>
          <w:rFonts w:hint="cs"/>
          <w:rtl/>
        </w:rPr>
        <w:t>ص</w:t>
      </w:r>
      <w:r w:rsidRPr="00B8720D">
        <w:rPr>
          <w:rtl/>
        </w:rPr>
        <w:t xml:space="preserve"> </w:t>
      </w:r>
      <w:r w:rsidRPr="00B8720D">
        <w:rPr>
          <w:rFonts w:hint="cs"/>
          <w:rtl/>
        </w:rPr>
        <w:t>فَشَكَا</w:t>
      </w:r>
      <w:r w:rsidRPr="00B8720D">
        <w:rPr>
          <w:rtl/>
        </w:rPr>
        <w:t xml:space="preserve"> </w:t>
      </w:r>
      <w:r w:rsidRPr="00B8720D">
        <w:rPr>
          <w:rFonts w:hint="cs"/>
          <w:rtl/>
        </w:rPr>
        <w:t>إِلَيْهِ</w:t>
      </w:r>
      <w:r w:rsidRPr="00B8720D">
        <w:rPr>
          <w:rtl/>
        </w:rPr>
        <w:t xml:space="preserve"> </w:t>
      </w:r>
      <w:r w:rsidRPr="00B8720D">
        <w:rPr>
          <w:rFonts w:hint="cs"/>
          <w:rtl/>
        </w:rPr>
        <w:t>وَ</w:t>
      </w:r>
      <w:r w:rsidRPr="00B8720D">
        <w:rPr>
          <w:rtl/>
        </w:rPr>
        <w:t xml:space="preserve"> </w:t>
      </w:r>
      <w:r w:rsidRPr="00B8720D">
        <w:rPr>
          <w:rFonts w:hint="cs"/>
          <w:rtl/>
        </w:rPr>
        <w:t>خَبَّرَهُ</w:t>
      </w:r>
      <w:r w:rsidRPr="00B8720D">
        <w:rPr>
          <w:rtl/>
        </w:rPr>
        <w:t xml:space="preserve"> </w:t>
      </w:r>
      <w:r w:rsidRPr="00B8720D">
        <w:rPr>
          <w:rFonts w:hint="cs"/>
          <w:rtl/>
        </w:rPr>
        <w:t>الْخَبَرَ</w:t>
      </w:r>
      <w:r w:rsidRPr="00B8720D">
        <w:rPr>
          <w:rtl/>
        </w:rPr>
        <w:t xml:space="preserve"> </w:t>
      </w:r>
      <w:r w:rsidRPr="00B8720D">
        <w:rPr>
          <w:rFonts w:hint="cs"/>
          <w:rtl/>
        </w:rPr>
        <w:t>فَأَرْسَلَ</w:t>
      </w:r>
      <w:r w:rsidRPr="00B8720D">
        <w:rPr>
          <w:rtl/>
        </w:rPr>
        <w:t xml:space="preserve"> </w:t>
      </w:r>
      <w:r w:rsidRPr="00B8720D">
        <w:rPr>
          <w:rFonts w:hint="cs"/>
          <w:rtl/>
        </w:rPr>
        <w:t>إِلَيْهِ</w:t>
      </w:r>
      <w:r w:rsidRPr="00B8720D">
        <w:rPr>
          <w:rtl/>
        </w:rPr>
        <w:t xml:space="preserve"> </w:t>
      </w:r>
      <w:r w:rsidRPr="00B8720D">
        <w:rPr>
          <w:rFonts w:hint="cs"/>
          <w:rtl/>
        </w:rPr>
        <w:t>رَسُولُ</w:t>
      </w:r>
      <w:r w:rsidRPr="00B8720D">
        <w:rPr>
          <w:rtl/>
        </w:rPr>
        <w:t xml:space="preserve"> </w:t>
      </w:r>
      <w:r w:rsidRPr="00B8720D">
        <w:rPr>
          <w:rFonts w:hint="cs"/>
          <w:rtl/>
        </w:rPr>
        <w:t>اللَّهِ</w:t>
      </w:r>
      <w:r w:rsidRPr="00B8720D">
        <w:rPr>
          <w:rtl/>
        </w:rPr>
        <w:t xml:space="preserve"> </w:t>
      </w:r>
      <w:r w:rsidRPr="00B8720D">
        <w:rPr>
          <w:rFonts w:hint="cs"/>
          <w:rtl/>
        </w:rPr>
        <w:t>ص</w:t>
      </w:r>
      <w:r w:rsidRPr="00B8720D">
        <w:rPr>
          <w:rtl/>
        </w:rPr>
        <w:t xml:space="preserve"> </w:t>
      </w:r>
      <w:r w:rsidRPr="00B8720D">
        <w:rPr>
          <w:rFonts w:hint="cs"/>
          <w:rtl/>
        </w:rPr>
        <w:t>وَ</w:t>
      </w:r>
      <w:r w:rsidRPr="00B8720D">
        <w:rPr>
          <w:rtl/>
        </w:rPr>
        <w:t xml:space="preserve"> </w:t>
      </w:r>
      <w:r w:rsidRPr="00B8720D">
        <w:rPr>
          <w:rFonts w:hint="cs"/>
          <w:rtl/>
        </w:rPr>
        <w:t>خَبَّرَهُ</w:t>
      </w:r>
      <w:r w:rsidRPr="00B8720D">
        <w:rPr>
          <w:rtl/>
        </w:rPr>
        <w:t xml:space="preserve"> </w:t>
      </w:r>
      <w:r w:rsidRPr="00B8720D">
        <w:rPr>
          <w:rFonts w:hint="cs"/>
          <w:rtl/>
        </w:rPr>
        <w:t>بِقَوْلِ</w:t>
      </w:r>
      <w:r w:rsidRPr="00B8720D">
        <w:rPr>
          <w:rtl/>
        </w:rPr>
        <w:t xml:space="preserve"> </w:t>
      </w:r>
      <w:r w:rsidRPr="00B8720D">
        <w:rPr>
          <w:rFonts w:hint="cs"/>
          <w:rtl/>
        </w:rPr>
        <w:t>الْأَنْصَارِيِّ</w:t>
      </w:r>
      <w:r w:rsidRPr="00B8720D">
        <w:rPr>
          <w:rtl/>
        </w:rPr>
        <w:t xml:space="preserve"> </w:t>
      </w:r>
      <w:r w:rsidRPr="00B8720D">
        <w:rPr>
          <w:rFonts w:hint="cs"/>
          <w:rtl/>
        </w:rPr>
        <w:t>وَ</w:t>
      </w:r>
      <w:r w:rsidRPr="00B8720D">
        <w:rPr>
          <w:rtl/>
        </w:rPr>
        <w:t xml:space="preserve"> </w:t>
      </w:r>
      <w:r w:rsidRPr="00B8720D">
        <w:rPr>
          <w:rFonts w:hint="cs"/>
          <w:rtl/>
        </w:rPr>
        <w:t>مَا</w:t>
      </w:r>
      <w:r w:rsidRPr="00B8720D">
        <w:rPr>
          <w:rtl/>
        </w:rPr>
        <w:t xml:space="preserve"> </w:t>
      </w:r>
      <w:r w:rsidRPr="00B8720D">
        <w:rPr>
          <w:rFonts w:hint="cs"/>
          <w:rtl/>
        </w:rPr>
        <w:t>شَكَا</w:t>
      </w:r>
      <w:r w:rsidRPr="00B8720D">
        <w:rPr>
          <w:rtl/>
        </w:rPr>
        <w:t xml:space="preserve"> </w:t>
      </w:r>
      <w:r w:rsidRPr="00B8720D">
        <w:rPr>
          <w:rFonts w:hint="cs"/>
          <w:rtl/>
        </w:rPr>
        <w:t>وَ</w:t>
      </w:r>
      <w:r w:rsidRPr="00B8720D">
        <w:rPr>
          <w:rtl/>
        </w:rPr>
        <w:t xml:space="preserve"> </w:t>
      </w:r>
      <w:r w:rsidRPr="00B8720D">
        <w:rPr>
          <w:rFonts w:hint="cs"/>
          <w:rtl/>
        </w:rPr>
        <w:t>قَالَ</w:t>
      </w:r>
      <w:r w:rsidRPr="00B8720D">
        <w:rPr>
          <w:rtl/>
        </w:rPr>
        <w:t xml:space="preserve"> </w:t>
      </w:r>
      <w:r w:rsidRPr="00B8720D">
        <w:rPr>
          <w:rFonts w:hint="cs"/>
          <w:rtl/>
        </w:rPr>
        <w:t>إِنْ</w:t>
      </w:r>
      <w:r w:rsidRPr="00B8720D">
        <w:rPr>
          <w:rtl/>
        </w:rPr>
        <w:t xml:space="preserve"> </w:t>
      </w:r>
      <w:r w:rsidRPr="00B8720D">
        <w:rPr>
          <w:rFonts w:hint="cs"/>
          <w:rtl/>
        </w:rPr>
        <w:t>أَرَدْتَ</w:t>
      </w:r>
      <w:r w:rsidRPr="00B8720D">
        <w:rPr>
          <w:rtl/>
        </w:rPr>
        <w:t xml:space="preserve"> </w:t>
      </w:r>
      <w:r w:rsidRPr="00B8720D">
        <w:rPr>
          <w:rFonts w:hint="cs"/>
          <w:rtl/>
        </w:rPr>
        <w:t>الدُّخُولَ</w:t>
      </w:r>
      <w:r w:rsidRPr="00B8720D">
        <w:rPr>
          <w:rtl/>
        </w:rPr>
        <w:t xml:space="preserve"> </w:t>
      </w:r>
      <w:r w:rsidRPr="00B8720D">
        <w:rPr>
          <w:rFonts w:hint="cs"/>
          <w:rtl/>
        </w:rPr>
        <w:t>فَاسْتَأْذِنْ</w:t>
      </w:r>
      <w:r w:rsidRPr="00B8720D">
        <w:rPr>
          <w:rtl/>
        </w:rPr>
        <w:t xml:space="preserve"> </w:t>
      </w:r>
      <w:r w:rsidRPr="00B8720D">
        <w:rPr>
          <w:rFonts w:hint="cs"/>
          <w:rtl/>
        </w:rPr>
        <w:t>فَأَبَى</w:t>
      </w:r>
      <w:r w:rsidRPr="00B8720D">
        <w:rPr>
          <w:rtl/>
        </w:rPr>
        <w:t xml:space="preserve"> </w:t>
      </w:r>
      <w:r w:rsidRPr="00B8720D">
        <w:rPr>
          <w:rFonts w:hint="cs"/>
          <w:rtl/>
        </w:rPr>
        <w:t>فَلَمَّا</w:t>
      </w:r>
      <w:r w:rsidRPr="00B8720D">
        <w:rPr>
          <w:rtl/>
        </w:rPr>
        <w:t xml:space="preserve"> </w:t>
      </w:r>
      <w:r w:rsidRPr="00B8720D">
        <w:rPr>
          <w:rFonts w:hint="cs"/>
          <w:rtl/>
        </w:rPr>
        <w:t>أَبَى</w:t>
      </w:r>
      <w:r w:rsidRPr="00B8720D">
        <w:rPr>
          <w:rtl/>
        </w:rPr>
        <w:t xml:space="preserve"> </w:t>
      </w:r>
      <w:r w:rsidRPr="00B8720D">
        <w:rPr>
          <w:rFonts w:hint="cs"/>
          <w:rtl/>
        </w:rPr>
        <w:t>سَاوَمَهُ</w:t>
      </w:r>
      <w:r w:rsidRPr="00B8720D">
        <w:rPr>
          <w:rtl/>
        </w:rPr>
        <w:t xml:space="preserve"> </w:t>
      </w:r>
      <w:r w:rsidRPr="00B8720D">
        <w:rPr>
          <w:rFonts w:hint="cs"/>
          <w:rtl/>
        </w:rPr>
        <w:t>حَتَّى</w:t>
      </w:r>
      <w:r w:rsidRPr="00B8720D">
        <w:rPr>
          <w:rtl/>
        </w:rPr>
        <w:t xml:space="preserve"> </w:t>
      </w:r>
      <w:r w:rsidRPr="00B8720D">
        <w:rPr>
          <w:rFonts w:hint="cs"/>
          <w:rtl/>
        </w:rPr>
        <w:t>بَلَغَ</w:t>
      </w:r>
      <w:r w:rsidRPr="00B8720D">
        <w:rPr>
          <w:rtl/>
        </w:rPr>
        <w:t xml:space="preserve"> </w:t>
      </w:r>
      <w:r w:rsidRPr="00B8720D">
        <w:rPr>
          <w:rFonts w:hint="cs"/>
          <w:rtl/>
        </w:rPr>
        <w:t>بِهِ</w:t>
      </w:r>
      <w:r w:rsidRPr="00B8720D">
        <w:rPr>
          <w:rtl/>
        </w:rPr>
        <w:t xml:space="preserve"> </w:t>
      </w:r>
      <w:r w:rsidRPr="00B8720D">
        <w:rPr>
          <w:rFonts w:hint="cs"/>
          <w:rtl/>
        </w:rPr>
        <w:t>مِنَ</w:t>
      </w:r>
      <w:r w:rsidRPr="00B8720D">
        <w:rPr>
          <w:rtl/>
        </w:rPr>
        <w:t xml:space="preserve"> </w:t>
      </w:r>
      <w:r w:rsidRPr="00B8720D">
        <w:rPr>
          <w:rFonts w:hint="cs"/>
          <w:rtl/>
        </w:rPr>
        <w:t>الثَّمَنِ</w:t>
      </w:r>
      <w:r w:rsidRPr="00B8720D">
        <w:rPr>
          <w:rtl/>
        </w:rPr>
        <w:t xml:space="preserve"> </w:t>
      </w:r>
      <w:r w:rsidRPr="00B8720D">
        <w:rPr>
          <w:rFonts w:hint="cs"/>
          <w:rtl/>
        </w:rPr>
        <w:t>مَا</w:t>
      </w:r>
      <w:r w:rsidRPr="00B8720D">
        <w:rPr>
          <w:rtl/>
        </w:rPr>
        <w:t xml:space="preserve"> </w:t>
      </w:r>
      <w:r w:rsidRPr="00B8720D">
        <w:rPr>
          <w:rFonts w:hint="cs"/>
          <w:rtl/>
        </w:rPr>
        <w:t>شَاءَ</w:t>
      </w:r>
      <w:r w:rsidRPr="00B8720D">
        <w:rPr>
          <w:rtl/>
        </w:rPr>
        <w:t xml:space="preserve"> </w:t>
      </w:r>
      <w:r w:rsidRPr="00B8720D">
        <w:rPr>
          <w:rFonts w:hint="cs"/>
          <w:rtl/>
        </w:rPr>
        <w:t>اللَّهُ</w:t>
      </w:r>
      <w:r w:rsidRPr="00B8720D">
        <w:rPr>
          <w:rtl/>
        </w:rPr>
        <w:t xml:space="preserve"> </w:t>
      </w:r>
      <w:r w:rsidRPr="00B8720D">
        <w:rPr>
          <w:rFonts w:hint="cs"/>
          <w:rtl/>
        </w:rPr>
        <w:t>فَأَبَى</w:t>
      </w:r>
      <w:r w:rsidRPr="00B8720D">
        <w:rPr>
          <w:rtl/>
        </w:rPr>
        <w:t xml:space="preserve"> </w:t>
      </w:r>
      <w:r w:rsidRPr="00B8720D">
        <w:rPr>
          <w:rFonts w:hint="cs"/>
          <w:rtl/>
        </w:rPr>
        <w:t>أَنْ</w:t>
      </w:r>
      <w:r w:rsidRPr="00B8720D">
        <w:rPr>
          <w:rtl/>
        </w:rPr>
        <w:t xml:space="preserve"> </w:t>
      </w:r>
      <w:r w:rsidRPr="00B8720D">
        <w:rPr>
          <w:rFonts w:hint="cs"/>
          <w:rtl/>
        </w:rPr>
        <w:t>يَبِيعَ</w:t>
      </w:r>
      <w:r w:rsidRPr="00B8720D">
        <w:rPr>
          <w:rtl/>
        </w:rPr>
        <w:t xml:space="preserve"> </w:t>
      </w:r>
      <w:r w:rsidRPr="00B8720D">
        <w:rPr>
          <w:rFonts w:hint="cs"/>
          <w:rtl/>
        </w:rPr>
        <w:t>فَقَالَ</w:t>
      </w:r>
      <w:r w:rsidRPr="00B8720D">
        <w:rPr>
          <w:rtl/>
        </w:rPr>
        <w:t xml:space="preserve"> </w:t>
      </w:r>
      <w:r w:rsidRPr="00B8720D">
        <w:rPr>
          <w:rFonts w:hint="cs"/>
          <w:rtl/>
        </w:rPr>
        <w:t>لَكَ</w:t>
      </w:r>
      <w:r w:rsidRPr="00B8720D">
        <w:rPr>
          <w:rtl/>
        </w:rPr>
        <w:t xml:space="preserve"> </w:t>
      </w:r>
      <w:r w:rsidRPr="00B8720D">
        <w:rPr>
          <w:rFonts w:hint="cs"/>
          <w:rtl/>
        </w:rPr>
        <w:t>بِهَا</w:t>
      </w:r>
      <w:r w:rsidRPr="00B8720D">
        <w:rPr>
          <w:rtl/>
        </w:rPr>
        <w:t xml:space="preserve"> </w:t>
      </w:r>
      <w:r w:rsidRPr="00B8720D">
        <w:rPr>
          <w:rFonts w:hint="cs"/>
          <w:rtl/>
        </w:rPr>
        <w:t>عَذْقٌ</w:t>
      </w:r>
      <w:r w:rsidRPr="00B8720D">
        <w:rPr>
          <w:rtl/>
        </w:rPr>
        <w:t xml:space="preserve"> </w:t>
      </w:r>
      <w:r w:rsidRPr="00B8720D">
        <w:rPr>
          <w:rFonts w:hint="cs"/>
          <w:rtl/>
        </w:rPr>
        <w:t>يُمَدُّ</w:t>
      </w:r>
      <w:r w:rsidRPr="00B8720D">
        <w:rPr>
          <w:rtl/>
        </w:rPr>
        <w:t xml:space="preserve"> </w:t>
      </w:r>
      <w:r w:rsidRPr="00B8720D">
        <w:rPr>
          <w:rFonts w:hint="cs"/>
          <w:rtl/>
        </w:rPr>
        <w:t>لَكَ</w:t>
      </w:r>
      <w:r w:rsidRPr="00B8720D">
        <w:rPr>
          <w:rtl/>
        </w:rPr>
        <w:t xml:space="preserve"> </w:t>
      </w:r>
      <w:r w:rsidRPr="00B8720D">
        <w:rPr>
          <w:rFonts w:hint="cs"/>
          <w:rtl/>
        </w:rPr>
        <w:t>فِي</w:t>
      </w:r>
      <w:r w:rsidRPr="00B8720D">
        <w:rPr>
          <w:rtl/>
        </w:rPr>
        <w:t xml:space="preserve"> </w:t>
      </w:r>
      <w:r w:rsidRPr="00B8720D">
        <w:rPr>
          <w:rFonts w:hint="cs"/>
          <w:rtl/>
        </w:rPr>
        <w:t>الْجَنَّةِ</w:t>
      </w:r>
      <w:r w:rsidRPr="00B8720D">
        <w:rPr>
          <w:rtl/>
        </w:rPr>
        <w:t xml:space="preserve"> </w:t>
      </w:r>
      <w:r w:rsidRPr="00B8720D">
        <w:rPr>
          <w:rFonts w:hint="cs"/>
          <w:rtl/>
        </w:rPr>
        <w:t>فَأَبَى</w:t>
      </w:r>
      <w:r w:rsidRPr="00B8720D">
        <w:rPr>
          <w:rtl/>
        </w:rPr>
        <w:t xml:space="preserve"> </w:t>
      </w:r>
      <w:r w:rsidRPr="00B8720D">
        <w:rPr>
          <w:rFonts w:hint="cs"/>
          <w:rtl/>
        </w:rPr>
        <w:t>أَنْ</w:t>
      </w:r>
      <w:r w:rsidRPr="00B8720D">
        <w:rPr>
          <w:rtl/>
        </w:rPr>
        <w:t xml:space="preserve"> </w:t>
      </w:r>
      <w:r w:rsidRPr="00B8720D">
        <w:rPr>
          <w:rFonts w:hint="cs"/>
          <w:rtl/>
        </w:rPr>
        <w:t>يَقْبَلَ</w:t>
      </w:r>
      <w:r w:rsidRPr="00B8720D">
        <w:rPr>
          <w:rtl/>
        </w:rPr>
        <w:t xml:space="preserve"> </w:t>
      </w:r>
      <w:r w:rsidRPr="00B8720D">
        <w:rPr>
          <w:rFonts w:hint="cs"/>
          <w:rtl/>
        </w:rPr>
        <w:t>فَقَالَ</w:t>
      </w:r>
      <w:r w:rsidRPr="00B8720D">
        <w:rPr>
          <w:rtl/>
        </w:rPr>
        <w:t xml:space="preserve"> </w:t>
      </w:r>
      <w:r w:rsidRPr="00B8720D">
        <w:rPr>
          <w:rFonts w:hint="cs"/>
          <w:rtl/>
        </w:rPr>
        <w:t>رَسُولُ</w:t>
      </w:r>
      <w:r w:rsidRPr="00B8720D">
        <w:rPr>
          <w:rtl/>
        </w:rPr>
        <w:t xml:space="preserve"> </w:t>
      </w:r>
      <w:r w:rsidRPr="00B8720D">
        <w:rPr>
          <w:rFonts w:hint="cs"/>
          <w:rtl/>
        </w:rPr>
        <w:t>اللَّهِ</w:t>
      </w:r>
      <w:r w:rsidRPr="00B8720D">
        <w:rPr>
          <w:rtl/>
        </w:rPr>
        <w:t xml:space="preserve"> </w:t>
      </w:r>
      <w:r w:rsidRPr="00B8720D">
        <w:rPr>
          <w:rFonts w:hint="cs"/>
          <w:rtl/>
        </w:rPr>
        <w:t>ص</w:t>
      </w:r>
      <w:r w:rsidRPr="00B8720D">
        <w:rPr>
          <w:rtl/>
        </w:rPr>
        <w:t xml:space="preserve"> </w:t>
      </w:r>
      <w:r w:rsidRPr="00B8720D">
        <w:rPr>
          <w:rFonts w:hint="cs"/>
          <w:rtl/>
        </w:rPr>
        <w:t>لِلْأَنْصَارِيِ‏</w:t>
      </w:r>
      <w:r w:rsidRPr="00B8720D">
        <w:rPr>
          <w:rtl/>
        </w:rPr>
        <w:t xml:space="preserve"> </w:t>
      </w:r>
      <w:r w:rsidRPr="00B8720D">
        <w:rPr>
          <w:rFonts w:hint="cs"/>
          <w:rtl/>
        </w:rPr>
        <w:t>اذْهَبْ</w:t>
      </w:r>
      <w:r w:rsidRPr="00B8720D">
        <w:rPr>
          <w:rtl/>
        </w:rPr>
        <w:t xml:space="preserve"> </w:t>
      </w:r>
      <w:r w:rsidRPr="00B8720D">
        <w:rPr>
          <w:rFonts w:hint="cs"/>
          <w:rtl/>
        </w:rPr>
        <w:t>فَاقْلَعْهَا</w:t>
      </w:r>
      <w:r w:rsidRPr="00B8720D">
        <w:rPr>
          <w:rtl/>
        </w:rPr>
        <w:t xml:space="preserve"> </w:t>
      </w:r>
      <w:r w:rsidRPr="00B8720D">
        <w:rPr>
          <w:rFonts w:hint="cs"/>
          <w:rtl/>
        </w:rPr>
        <w:t>وَ</w:t>
      </w:r>
      <w:r w:rsidRPr="00B8720D">
        <w:rPr>
          <w:rtl/>
        </w:rPr>
        <w:t xml:space="preserve"> </w:t>
      </w:r>
      <w:r w:rsidRPr="00B8720D">
        <w:rPr>
          <w:rFonts w:hint="cs"/>
          <w:rtl/>
        </w:rPr>
        <w:t>ارْمِ</w:t>
      </w:r>
      <w:r w:rsidRPr="00B8720D">
        <w:rPr>
          <w:rtl/>
        </w:rPr>
        <w:t xml:space="preserve"> </w:t>
      </w:r>
      <w:r w:rsidRPr="00B8720D">
        <w:rPr>
          <w:rFonts w:hint="cs"/>
          <w:rtl/>
        </w:rPr>
        <w:t>بِهَا</w:t>
      </w:r>
      <w:r w:rsidRPr="00B8720D">
        <w:rPr>
          <w:rtl/>
        </w:rPr>
        <w:t xml:space="preserve"> </w:t>
      </w:r>
      <w:r w:rsidRPr="00B8720D">
        <w:rPr>
          <w:rFonts w:hint="cs"/>
          <w:rtl/>
        </w:rPr>
        <w:t>إِلَيْهِ</w:t>
      </w:r>
      <w:r w:rsidRPr="00B8720D">
        <w:rPr>
          <w:rtl/>
        </w:rPr>
        <w:t xml:space="preserve"> </w:t>
      </w:r>
      <w:r w:rsidRPr="00B8720D">
        <w:rPr>
          <w:rFonts w:hint="cs"/>
          <w:rtl/>
        </w:rPr>
        <w:t>فَإِنَّهُ</w:t>
      </w:r>
      <w:r w:rsidRPr="00B8720D">
        <w:rPr>
          <w:rtl/>
        </w:rPr>
        <w:t xml:space="preserve"> </w:t>
      </w:r>
      <w:r w:rsidRPr="00B8720D">
        <w:rPr>
          <w:rFonts w:hint="cs"/>
          <w:rtl/>
        </w:rPr>
        <w:t>لَا</w:t>
      </w:r>
      <w:r w:rsidRPr="00B8720D">
        <w:rPr>
          <w:rtl/>
        </w:rPr>
        <w:t xml:space="preserve"> </w:t>
      </w:r>
      <w:r w:rsidRPr="00B8720D">
        <w:rPr>
          <w:rFonts w:hint="cs"/>
          <w:rtl/>
        </w:rPr>
        <w:t>ضَرَرَ</w:t>
      </w:r>
      <w:r w:rsidRPr="00B8720D">
        <w:rPr>
          <w:rtl/>
        </w:rPr>
        <w:t xml:space="preserve"> </w:t>
      </w:r>
      <w:r w:rsidRPr="00B8720D">
        <w:rPr>
          <w:rFonts w:hint="cs"/>
          <w:rtl/>
        </w:rPr>
        <w:t>وَ</w:t>
      </w:r>
      <w:r w:rsidRPr="00B8720D">
        <w:rPr>
          <w:rtl/>
        </w:rPr>
        <w:t xml:space="preserve"> </w:t>
      </w:r>
      <w:r w:rsidRPr="00B8720D">
        <w:rPr>
          <w:rFonts w:hint="cs"/>
          <w:rtl/>
        </w:rPr>
        <w:t>لَا</w:t>
      </w:r>
      <w:r w:rsidRPr="00B8720D">
        <w:rPr>
          <w:rtl/>
        </w:rPr>
        <w:t xml:space="preserve"> </w:t>
      </w:r>
      <w:r w:rsidRPr="00B8720D">
        <w:rPr>
          <w:rFonts w:hint="cs"/>
          <w:rtl/>
        </w:rPr>
        <w:t>ضِرَار</w:t>
      </w:r>
      <w:r>
        <w:rPr>
          <w:rStyle w:val="FootnoteReference"/>
        </w:rPr>
        <w:footnoteReference w:id="2"/>
      </w:r>
    </w:p>
    <w:p w:rsidR="00290DF1" w:rsidRDefault="008002F3" w:rsidP="00F82188">
      <w:pPr>
        <w:pStyle w:val="Heading5"/>
        <w:jc w:val="both"/>
        <w:rPr>
          <w:rtl/>
        </w:rPr>
      </w:pPr>
      <w:bookmarkStart w:id="4" w:name="_Toc20109551"/>
      <w:r>
        <w:rPr>
          <w:rFonts w:hint="cs"/>
          <w:rtl/>
        </w:rPr>
        <w:t>سند روایت</w:t>
      </w:r>
      <w:bookmarkEnd w:id="4"/>
      <w:r>
        <w:rPr>
          <w:rFonts w:hint="cs"/>
          <w:rtl/>
        </w:rPr>
        <w:t xml:space="preserve"> </w:t>
      </w:r>
    </w:p>
    <w:p w:rsidR="008002F3" w:rsidRDefault="008002F3" w:rsidP="00F82188">
      <w:pPr>
        <w:jc w:val="both"/>
        <w:rPr>
          <w:rtl/>
        </w:rPr>
      </w:pPr>
      <w:r>
        <w:rPr>
          <w:rFonts w:hint="cs"/>
          <w:rtl/>
        </w:rPr>
        <w:t xml:space="preserve">مرحوم کافی از سه نفر به واسطه عده من اصحابنا </w:t>
      </w:r>
      <w:r w:rsidR="00526EF2">
        <w:rPr>
          <w:rFonts w:hint="cs"/>
          <w:rtl/>
        </w:rPr>
        <w:t>نقل روایت کرده که نام این عده در خلاصه الاقوال علامه</w:t>
      </w:r>
      <w:r w:rsidR="001D53F6">
        <w:rPr>
          <w:rFonts w:hint="cs"/>
          <w:rtl/>
        </w:rPr>
        <w:t xml:space="preserve"> به نقل از کلینی</w:t>
      </w:r>
      <w:r w:rsidR="00314EF4">
        <w:rPr>
          <w:rStyle w:val="FootnoteReference"/>
          <w:rtl/>
        </w:rPr>
        <w:footnoteReference w:id="3"/>
      </w:r>
      <w:r w:rsidR="00526EF2">
        <w:rPr>
          <w:rFonts w:hint="cs"/>
          <w:rtl/>
        </w:rPr>
        <w:t xml:space="preserve"> آمده است. این سه نفر، احمد بن محمد بن عیسی، احمد بن محمد بن خالد و سهل بن زیاد است. در عبارت خلاصه درباره عده ناقل از احمد بن محمد بن خالد، تحریفاتی وجود دارد. </w:t>
      </w:r>
      <w:r w:rsidR="001D53F6">
        <w:rPr>
          <w:rFonts w:hint="cs"/>
          <w:rtl/>
        </w:rPr>
        <w:t xml:space="preserve">در خلاصه الاقوال عده ناقل از احمد بن محمد بن خالد، </w:t>
      </w:r>
      <w:r w:rsidR="001D53F6" w:rsidRPr="001D53F6">
        <w:rPr>
          <w:rFonts w:hint="cs"/>
          <w:rtl/>
        </w:rPr>
        <w:t>علي</w:t>
      </w:r>
      <w:r w:rsidR="001D53F6" w:rsidRPr="001D53F6">
        <w:rPr>
          <w:rtl/>
        </w:rPr>
        <w:t xml:space="preserve"> </w:t>
      </w:r>
      <w:r w:rsidR="001D53F6" w:rsidRPr="001D53F6">
        <w:rPr>
          <w:rFonts w:hint="cs"/>
          <w:rtl/>
        </w:rPr>
        <w:t>بن</w:t>
      </w:r>
      <w:r w:rsidR="001D53F6" w:rsidRPr="001D53F6">
        <w:rPr>
          <w:rtl/>
        </w:rPr>
        <w:t xml:space="preserve"> </w:t>
      </w:r>
      <w:r w:rsidR="001D53F6" w:rsidRPr="001D53F6">
        <w:rPr>
          <w:rFonts w:hint="cs"/>
          <w:rtl/>
        </w:rPr>
        <w:t>إبراهيم</w:t>
      </w:r>
      <w:r w:rsidR="001D53F6" w:rsidRPr="001D53F6">
        <w:rPr>
          <w:rtl/>
        </w:rPr>
        <w:t xml:space="preserve"> </w:t>
      </w:r>
      <w:r w:rsidR="001D53F6" w:rsidRPr="001D53F6">
        <w:rPr>
          <w:rFonts w:hint="cs"/>
          <w:rtl/>
        </w:rPr>
        <w:t>و</w:t>
      </w:r>
      <w:r w:rsidR="001D53F6" w:rsidRPr="001D53F6">
        <w:rPr>
          <w:rtl/>
        </w:rPr>
        <w:t xml:space="preserve"> </w:t>
      </w:r>
      <w:r w:rsidR="001D53F6" w:rsidRPr="001D53F6">
        <w:rPr>
          <w:rFonts w:hint="cs"/>
          <w:rtl/>
        </w:rPr>
        <w:t>علي</w:t>
      </w:r>
      <w:r w:rsidR="001D53F6" w:rsidRPr="001D53F6">
        <w:rPr>
          <w:rtl/>
        </w:rPr>
        <w:t xml:space="preserve"> </w:t>
      </w:r>
      <w:r w:rsidR="001D53F6" w:rsidRPr="001D53F6">
        <w:rPr>
          <w:rFonts w:hint="cs"/>
          <w:rtl/>
        </w:rPr>
        <w:t>بن</w:t>
      </w:r>
      <w:r w:rsidR="001D53F6" w:rsidRPr="001D53F6">
        <w:rPr>
          <w:rtl/>
        </w:rPr>
        <w:t xml:space="preserve"> </w:t>
      </w:r>
      <w:r w:rsidR="001D53F6" w:rsidRPr="001D53F6">
        <w:rPr>
          <w:rFonts w:hint="cs"/>
          <w:rtl/>
        </w:rPr>
        <w:t>محمد</w:t>
      </w:r>
      <w:r w:rsidR="001D53F6" w:rsidRPr="001D53F6">
        <w:rPr>
          <w:rtl/>
        </w:rPr>
        <w:t xml:space="preserve"> </w:t>
      </w:r>
      <w:r w:rsidR="001D53F6" w:rsidRPr="001D53F6">
        <w:rPr>
          <w:rFonts w:hint="cs"/>
          <w:rtl/>
        </w:rPr>
        <w:t>بن</w:t>
      </w:r>
      <w:r w:rsidR="001D53F6" w:rsidRPr="001D53F6">
        <w:rPr>
          <w:rtl/>
        </w:rPr>
        <w:t xml:space="preserve"> </w:t>
      </w:r>
      <w:r w:rsidR="001D53F6" w:rsidRPr="001D53F6">
        <w:rPr>
          <w:rFonts w:hint="cs"/>
          <w:rtl/>
        </w:rPr>
        <w:t>عبد</w:t>
      </w:r>
      <w:r w:rsidR="001D53F6" w:rsidRPr="001D53F6">
        <w:rPr>
          <w:rtl/>
        </w:rPr>
        <w:t xml:space="preserve"> </w:t>
      </w:r>
      <w:r w:rsidR="001D53F6" w:rsidRPr="001D53F6">
        <w:rPr>
          <w:rFonts w:hint="cs"/>
          <w:rtl/>
        </w:rPr>
        <w:t>الله</w:t>
      </w:r>
      <w:r w:rsidR="001D53F6" w:rsidRPr="001D53F6">
        <w:rPr>
          <w:rtl/>
        </w:rPr>
        <w:t xml:space="preserve"> </w:t>
      </w:r>
      <w:r w:rsidR="001D53F6" w:rsidRPr="001D53F6">
        <w:rPr>
          <w:rFonts w:hint="cs"/>
          <w:rtl/>
        </w:rPr>
        <w:t>بن</w:t>
      </w:r>
      <w:r w:rsidR="001D53F6" w:rsidRPr="001D53F6">
        <w:rPr>
          <w:rtl/>
        </w:rPr>
        <w:t xml:space="preserve"> </w:t>
      </w:r>
      <w:r w:rsidR="001D53F6" w:rsidRPr="001D53F6">
        <w:rPr>
          <w:rFonts w:hint="cs"/>
          <w:rtl/>
        </w:rPr>
        <w:t>أذينة</w:t>
      </w:r>
      <w:r w:rsidR="001D53F6" w:rsidRPr="001D53F6">
        <w:rPr>
          <w:rtl/>
        </w:rPr>
        <w:t xml:space="preserve"> </w:t>
      </w:r>
      <w:r w:rsidR="001D53F6" w:rsidRPr="001D53F6">
        <w:rPr>
          <w:rFonts w:hint="cs"/>
          <w:rtl/>
        </w:rPr>
        <w:t>و</w:t>
      </w:r>
      <w:r w:rsidR="001D53F6" w:rsidRPr="001D53F6">
        <w:rPr>
          <w:rtl/>
        </w:rPr>
        <w:t xml:space="preserve"> </w:t>
      </w:r>
      <w:r w:rsidR="001D53F6" w:rsidRPr="001D53F6">
        <w:rPr>
          <w:rFonts w:hint="cs"/>
          <w:rtl/>
        </w:rPr>
        <w:t>أحمد</w:t>
      </w:r>
      <w:r w:rsidR="001D53F6" w:rsidRPr="001D53F6">
        <w:rPr>
          <w:rtl/>
        </w:rPr>
        <w:t xml:space="preserve"> </w:t>
      </w:r>
      <w:r w:rsidR="001D53F6" w:rsidRPr="001D53F6">
        <w:rPr>
          <w:rFonts w:hint="cs"/>
          <w:rtl/>
        </w:rPr>
        <w:t>بن</w:t>
      </w:r>
      <w:r w:rsidR="001D53F6" w:rsidRPr="001D53F6">
        <w:rPr>
          <w:rtl/>
        </w:rPr>
        <w:t xml:space="preserve"> </w:t>
      </w:r>
      <w:r w:rsidR="001D53F6" w:rsidRPr="001D53F6">
        <w:rPr>
          <w:rFonts w:hint="cs"/>
          <w:rtl/>
        </w:rPr>
        <w:t>عبد</w:t>
      </w:r>
      <w:r w:rsidR="001D53F6" w:rsidRPr="001D53F6">
        <w:rPr>
          <w:rtl/>
        </w:rPr>
        <w:t xml:space="preserve"> </w:t>
      </w:r>
      <w:r w:rsidR="001D53F6" w:rsidRPr="001D53F6">
        <w:rPr>
          <w:rFonts w:hint="cs"/>
          <w:rtl/>
        </w:rPr>
        <w:t>الله</w:t>
      </w:r>
      <w:r w:rsidR="001D53F6" w:rsidRPr="001D53F6">
        <w:rPr>
          <w:rtl/>
        </w:rPr>
        <w:t xml:space="preserve"> </w:t>
      </w:r>
      <w:r w:rsidR="001D53F6" w:rsidRPr="001D53F6">
        <w:rPr>
          <w:rFonts w:hint="cs"/>
          <w:rtl/>
        </w:rPr>
        <w:t>بن</w:t>
      </w:r>
      <w:r w:rsidR="001D53F6" w:rsidRPr="001D53F6">
        <w:rPr>
          <w:rtl/>
        </w:rPr>
        <w:t xml:space="preserve"> </w:t>
      </w:r>
      <w:r w:rsidR="001D53F6" w:rsidRPr="001D53F6">
        <w:rPr>
          <w:rFonts w:hint="cs"/>
          <w:rtl/>
        </w:rPr>
        <w:t>أمية</w:t>
      </w:r>
      <w:r w:rsidR="001D53F6" w:rsidRPr="001D53F6">
        <w:rPr>
          <w:rtl/>
        </w:rPr>
        <w:t xml:space="preserve"> </w:t>
      </w:r>
      <w:r w:rsidR="001D53F6" w:rsidRPr="001D53F6">
        <w:rPr>
          <w:rFonts w:hint="cs"/>
          <w:rtl/>
        </w:rPr>
        <w:t>و</w:t>
      </w:r>
      <w:r w:rsidR="001D53F6" w:rsidRPr="001D53F6">
        <w:rPr>
          <w:rtl/>
        </w:rPr>
        <w:t xml:space="preserve"> </w:t>
      </w:r>
      <w:r w:rsidR="001D53F6" w:rsidRPr="001D53F6">
        <w:rPr>
          <w:rFonts w:hint="cs"/>
          <w:rtl/>
        </w:rPr>
        <w:t>علي</w:t>
      </w:r>
      <w:r w:rsidR="001D53F6" w:rsidRPr="001D53F6">
        <w:rPr>
          <w:rtl/>
        </w:rPr>
        <w:t xml:space="preserve"> </w:t>
      </w:r>
      <w:r w:rsidR="001D53F6" w:rsidRPr="001D53F6">
        <w:rPr>
          <w:rFonts w:hint="cs"/>
          <w:rtl/>
        </w:rPr>
        <w:t>بن</w:t>
      </w:r>
      <w:r w:rsidR="001D53F6" w:rsidRPr="001D53F6">
        <w:rPr>
          <w:rtl/>
        </w:rPr>
        <w:t xml:space="preserve"> </w:t>
      </w:r>
      <w:r w:rsidR="001D53F6" w:rsidRPr="001D53F6">
        <w:rPr>
          <w:rFonts w:hint="cs"/>
          <w:rtl/>
        </w:rPr>
        <w:t>الحسن</w:t>
      </w:r>
      <w:r w:rsidR="001D53F6">
        <w:rPr>
          <w:rFonts w:hint="cs"/>
          <w:rtl/>
        </w:rPr>
        <w:t xml:space="preserve">، </w:t>
      </w:r>
      <w:r w:rsidR="003346E4">
        <w:rPr>
          <w:rFonts w:hint="cs"/>
          <w:rtl/>
        </w:rPr>
        <w:t xml:space="preserve">شماره شده است. </w:t>
      </w:r>
      <w:r w:rsidR="002E7A65">
        <w:rPr>
          <w:rFonts w:hint="cs"/>
          <w:rtl/>
        </w:rPr>
        <w:t>همین که شیخ کلینی به واسطه این افراد از احمد بن محمد بن خالد نقل روایت کرده است، نشان می دهد</w:t>
      </w:r>
      <w:r w:rsidR="00132396">
        <w:rPr>
          <w:rFonts w:hint="cs"/>
          <w:rtl/>
        </w:rPr>
        <w:t xml:space="preserve"> علی القاهده</w:t>
      </w:r>
      <w:r w:rsidR="002E7A65">
        <w:rPr>
          <w:rFonts w:hint="cs"/>
          <w:rtl/>
        </w:rPr>
        <w:t xml:space="preserve"> این افراد، افراد معروفی هستند اما </w:t>
      </w:r>
      <w:r w:rsidR="00E423D6">
        <w:rPr>
          <w:rFonts w:hint="cs"/>
          <w:rtl/>
        </w:rPr>
        <w:t xml:space="preserve">نام </w:t>
      </w:r>
      <w:r w:rsidR="00E423D6" w:rsidRPr="00E423D6">
        <w:rPr>
          <w:rFonts w:hint="cs"/>
          <w:rtl/>
        </w:rPr>
        <w:t>علي</w:t>
      </w:r>
      <w:r w:rsidR="00E423D6" w:rsidRPr="00E423D6">
        <w:rPr>
          <w:rtl/>
        </w:rPr>
        <w:t xml:space="preserve"> </w:t>
      </w:r>
      <w:r w:rsidR="00E423D6" w:rsidRPr="00E423D6">
        <w:rPr>
          <w:rFonts w:hint="cs"/>
          <w:rtl/>
        </w:rPr>
        <w:t>بن</w:t>
      </w:r>
      <w:r w:rsidR="00E423D6" w:rsidRPr="00E423D6">
        <w:rPr>
          <w:rtl/>
        </w:rPr>
        <w:t xml:space="preserve"> </w:t>
      </w:r>
      <w:r w:rsidR="00E423D6" w:rsidRPr="00E423D6">
        <w:rPr>
          <w:rFonts w:hint="cs"/>
          <w:rtl/>
        </w:rPr>
        <w:t>محمد</w:t>
      </w:r>
      <w:r w:rsidR="00E423D6" w:rsidRPr="00E423D6">
        <w:rPr>
          <w:rtl/>
        </w:rPr>
        <w:t xml:space="preserve"> </w:t>
      </w:r>
      <w:r w:rsidR="00E423D6" w:rsidRPr="00E423D6">
        <w:rPr>
          <w:rFonts w:hint="cs"/>
          <w:rtl/>
        </w:rPr>
        <w:t>بن</w:t>
      </w:r>
      <w:r w:rsidR="00E423D6" w:rsidRPr="00E423D6">
        <w:rPr>
          <w:rtl/>
        </w:rPr>
        <w:t xml:space="preserve"> </w:t>
      </w:r>
      <w:r w:rsidR="00E423D6" w:rsidRPr="00E423D6">
        <w:rPr>
          <w:rFonts w:hint="cs"/>
          <w:rtl/>
        </w:rPr>
        <w:t>عبد</w:t>
      </w:r>
      <w:r w:rsidR="00E423D6" w:rsidRPr="00E423D6">
        <w:rPr>
          <w:rtl/>
        </w:rPr>
        <w:t xml:space="preserve"> </w:t>
      </w:r>
      <w:r w:rsidR="00E423D6" w:rsidRPr="00E423D6">
        <w:rPr>
          <w:rFonts w:hint="cs"/>
          <w:rtl/>
        </w:rPr>
        <w:t>الله</w:t>
      </w:r>
      <w:r w:rsidR="00E423D6" w:rsidRPr="00E423D6">
        <w:rPr>
          <w:rtl/>
        </w:rPr>
        <w:t xml:space="preserve"> </w:t>
      </w:r>
      <w:r w:rsidR="00E423D6" w:rsidRPr="00E423D6">
        <w:rPr>
          <w:rFonts w:hint="cs"/>
          <w:rtl/>
        </w:rPr>
        <w:t>بن</w:t>
      </w:r>
      <w:r w:rsidR="00E423D6" w:rsidRPr="00E423D6">
        <w:rPr>
          <w:rtl/>
        </w:rPr>
        <w:t xml:space="preserve"> </w:t>
      </w:r>
      <w:r w:rsidR="00E423D6" w:rsidRPr="00E423D6">
        <w:rPr>
          <w:rFonts w:hint="cs"/>
          <w:rtl/>
        </w:rPr>
        <w:t>أذينة</w:t>
      </w:r>
      <w:r w:rsidR="00E423D6">
        <w:rPr>
          <w:rFonts w:hint="cs"/>
          <w:rtl/>
        </w:rPr>
        <w:t xml:space="preserve"> در هیچ جای دیگر وجود ندارد. علی بن الحسن راوی از احمد بن محمد بن خالد نیز در موارد بسیار کمی وارد شده است. همین نشان می دهد در این نقل اشکالی وجود دارد. با نگاه به راویان پر تکرار احمد بن محمد بن خالد، مشکل حل می شود. مطابق نرم افزار اسناد صدوق، </w:t>
      </w:r>
      <w:r w:rsidR="00893949">
        <w:rPr>
          <w:rFonts w:hint="cs"/>
          <w:rtl/>
        </w:rPr>
        <w:t xml:space="preserve">راویان پرتکرار از احمد بن محمد بن خالد به ترتیب این راویان هستند. </w:t>
      </w:r>
      <w:r w:rsidR="005F7098">
        <w:rPr>
          <w:rFonts w:hint="cs"/>
          <w:rtl/>
        </w:rPr>
        <w:t xml:space="preserve">سعد بن عبد الله، </w:t>
      </w:r>
      <w:r w:rsidR="005F7098" w:rsidRPr="005F7098">
        <w:rPr>
          <w:rFonts w:hint="cs"/>
          <w:rtl/>
        </w:rPr>
        <w:t>علي</w:t>
      </w:r>
      <w:r w:rsidR="005F7098" w:rsidRPr="005F7098">
        <w:rPr>
          <w:rtl/>
        </w:rPr>
        <w:t xml:space="preserve"> </w:t>
      </w:r>
      <w:r w:rsidR="005F7098" w:rsidRPr="005F7098">
        <w:rPr>
          <w:rFonts w:hint="cs"/>
          <w:rtl/>
        </w:rPr>
        <w:t>بن</w:t>
      </w:r>
      <w:r w:rsidR="005F7098" w:rsidRPr="005F7098">
        <w:rPr>
          <w:rtl/>
        </w:rPr>
        <w:t xml:space="preserve"> </w:t>
      </w:r>
      <w:r w:rsidR="005F7098" w:rsidRPr="005F7098">
        <w:rPr>
          <w:rFonts w:hint="cs"/>
          <w:rtl/>
        </w:rPr>
        <w:t>الحسين</w:t>
      </w:r>
      <w:r w:rsidR="005F7098" w:rsidRPr="005F7098">
        <w:rPr>
          <w:rtl/>
        </w:rPr>
        <w:t xml:space="preserve"> </w:t>
      </w:r>
      <w:r w:rsidR="005F7098" w:rsidRPr="005F7098">
        <w:rPr>
          <w:rFonts w:hint="cs"/>
          <w:rtl/>
        </w:rPr>
        <w:t>السعدآبادي‏</w:t>
      </w:r>
      <w:r w:rsidR="005F7098">
        <w:rPr>
          <w:rFonts w:hint="cs"/>
          <w:rtl/>
        </w:rPr>
        <w:t xml:space="preserve">، محمد بن ابی القاسم عبدالله بن عمران، احمد بن عبدالله بن احمد برقی، محمد بن الحسن الصفار، عبدالله بن جعفر الحمیری، محمد بن احمد بن یحیی بن عمران اشعری، </w:t>
      </w:r>
      <w:r w:rsidR="005F23F9">
        <w:rPr>
          <w:rFonts w:hint="cs"/>
          <w:rtl/>
        </w:rPr>
        <w:t xml:space="preserve">محمد بن یحیی العطار، احمد بن ادریس القمی، علی بن ابی القاسم عبد الله بن عمران و علی بن محمد بن عبدالله ابی القاسم بن عمران. </w:t>
      </w:r>
    </w:p>
    <w:p w:rsidR="00132396" w:rsidRDefault="005F23F9" w:rsidP="00F82188">
      <w:pPr>
        <w:jc w:val="both"/>
        <w:rPr>
          <w:rtl/>
        </w:rPr>
      </w:pPr>
      <w:r>
        <w:rPr>
          <w:rFonts w:hint="cs"/>
          <w:rtl/>
        </w:rPr>
        <w:t xml:space="preserve">در بین این اسامی، سه نام مشابه نام های موجود در تفسیر عده مشاهده می شود. </w:t>
      </w:r>
      <w:r w:rsidR="00451A03" w:rsidRPr="00451A03">
        <w:rPr>
          <w:rFonts w:hint="cs"/>
          <w:rtl/>
        </w:rPr>
        <w:t>علي</w:t>
      </w:r>
      <w:r w:rsidR="00451A03" w:rsidRPr="00451A03">
        <w:rPr>
          <w:rtl/>
        </w:rPr>
        <w:t xml:space="preserve"> </w:t>
      </w:r>
      <w:r w:rsidR="00451A03" w:rsidRPr="00451A03">
        <w:rPr>
          <w:rFonts w:hint="cs"/>
          <w:rtl/>
        </w:rPr>
        <w:t>بن</w:t>
      </w:r>
      <w:r w:rsidR="00451A03" w:rsidRPr="00451A03">
        <w:rPr>
          <w:rtl/>
        </w:rPr>
        <w:t xml:space="preserve"> </w:t>
      </w:r>
      <w:r w:rsidR="00451A03" w:rsidRPr="00451A03">
        <w:rPr>
          <w:rFonts w:hint="cs"/>
          <w:rtl/>
        </w:rPr>
        <w:t>الحسين</w:t>
      </w:r>
      <w:r w:rsidR="00451A03">
        <w:rPr>
          <w:rFonts w:hint="cs"/>
          <w:rtl/>
        </w:rPr>
        <w:t xml:space="preserve">، </w:t>
      </w:r>
      <w:r w:rsidR="00451A03" w:rsidRPr="00451A03">
        <w:rPr>
          <w:rFonts w:hint="cs"/>
          <w:rtl/>
        </w:rPr>
        <w:t>علی</w:t>
      </w:r>
      <w:r w:rsidR="00451A03" w:rsidRPr="00451A03">
        <w:rPr>
          <w:rtl/>
        </w:rPr>
        <w:t xml:space="preserve"> </w:t>
      </w:r>
      <w:r w:rsidR="00451A03" w:rsidRPr="00451A03">
        <w:rPr>
          <w:rFonts w:hint="cs"/>
          <w:rtl/>
        </w:rPr>
        <w:t>بن</w:t>
      </w:r>
      <w:r w:rsidR="00451A03" w:rsidRPr="00451A03">
        <w:rPr>
          <w:rtl/>
        </w:rPr>
        <w:t xml:space="preserve"> </w:t>
      </w:r>
      <w:r w:rsidR="00451A03" w:rsidRPr="00451A03">
        <w:rPr>
          <w:rFonts w:hint="cs"/>
          <w:rtl/>
        </w:rPr>
        <w:t>محمد</w:t>
      </w:r>
      <w:r w:rsidR="00451A03" w:rsidRPr="00451A03">
        <w:rPr>
          <w:rtl/>
        </w:rPr>
        <w:t xml:space="preserve"> </w:t>
      </w:r>
      <w:r w:rsidR="00451A03" w:rsidRPr="00451A03">
        <w:rPr>
          <w:rFonts w:hint="cs"/>
          <w:rtl/>
        </w:rPr>
        <w:t>بن</w:t>
      </w:r>
      <w:r w:rsidR="00451A03" w:rsidRPr="00451A03">
        <w:rPr>
          <w:rtl/>
        </w:rPr>
        <w:t xml:space="preserve"> </w:t>
      </w:r>
      <w:r w:rsidR="00451A03" w:rsidRPr="00451A03">
        <w:rPr>
          <w:rFonts w:hint="cs"/>
          <w:rtl/>
        </w:rPr>
        <w:t>عبدالله</w:t>
      </w:r>
      <w:r w:rsidR="00451A03" w:rsidRPr="00451A03">
        <w:rPr>
          <w:rtl/>
        </w:rPr>
        <w:t xml:space="preserve"> </w:t>
      </w:r>
      <w:r w:rsidR="00451A03" w:rsidRPr="00451A03">
        <w:rPr>
          <w:rFonts w:hint="cs"/>
          <w:rtl/>
        </w:rPr>
        <w:t>ابی</w:t>
      </w:r>
      <w:r w:rsidR="00451A03" w:rsidRPr="00451A03">
        <w:rPr>
          <w:rtl/>
        </w:rPr>
        <w:t xml:space="preserve"> </w:t>
      </w:r>
      <w:r w:rsidR="00451A03" w:rsidRPr="00451A03">
        <w:rPr>
          <w:rFonts w:hint="cs"/>
          <w:rtl/>
        </w:rPr>
        <w:t>القاسم</w:t>
      </w:r>
      <w:r w:rsidR="00451A03" w:rsidRPr="00451A03">
        <w:rPr>
          <w:rtl/>
        </w:rPr>
        <w:t xml:space="preserve"> </w:t>
      </w:r>
      <w:r w:rsidR="00451A03" w:rsidRPr="00451A03">
        <w:rPr>
          <w:rFonts w:hint="cs"/>
          <w:rtl/>
        </w:rPr>
        <w:t>بن</w:t>
      </w:r>
      <w:r w:rsidR="00451A03" w:rsidRPr="00451A03">
        <w:rPr>
          <w:rtl/>
        </w:rPr>
        <w:t xml:space="preserve"> </w:t>
      </w:r>
      <w:r w:rsidR="00451A03" w:rsidRPr="00451A03">
        <w:rPr>
          <w:rFonts w:hint="cs"/>
          <w:rtl/>
        </w:rPr>
        <w:t>عمران</w:t>
      </w:r>
      <w:r w:rsidR="00451A03">
        <w:rPr>
          <w:rFonts w:hint="cs"/>
          <w:rtl/>
        </w:rPr>
        <w:t xml:space="preserve"> و </w:t>
      </w:r>
      <w:r w:rsidR="00351A46" w:rsidRPr="00351A46">
        <w:rPr>
          <w:rFonts w:hint="cs"/>
          <w:rtl/>
        </w:rPr>
        <w:t>احمد</w:t>
      </w:r>
      <w:r w:rsidR="00351A46" w:rsidRPr="00351A46">
        <w:rPr>
          <w:rtl/>
        </w:rPr>
        <w:t xml:space="preserve"> </w:t>
      </w:r>
      <w:r w:rsidR="00351A46" w:rsidRPr="00351A46">
        <w:rPr>
          <w:rFonts w:hint="cs"/>
          <w:rtl/>
        </w:rPr>
        <w:t>بن</w:t>
      </w:r>
      <w:r w:rsidR="00351A46" w:rsidRPr="00351A46">
        <w:rPr>
          <w:rtl/>
        </w:rPr>
        <w:t xml:space="preserve"> </w:t>
      </w:r>
      <w:r w:rsidR="00351A46" w:rsidRPr="00351A46">
        <w:rPr>
          <w:rFonts w:hint="cs"/>
          <w:rtl/>
        </w:rPr>
        <w:t>عبدالله</w:t>
      </w:r>
      <w:r w:rsidR="00351A46" w:rsidRPr="00351A46">
        <w:rPr>
          <w:rtl/>
        </w:rPr>
        <w:t xml:space="preserve"> </w:t>
      </w:r>
      <w:r w:rsidR="00351A46" w:rsidRPr="00351A46">
        <w:rPr>
          <w:rFonts w:hint="cs"/>
          <w:rtl/>
        </w:rPr>
        <w:t>بن</w:t>
      </w:r>
      <w:r w:rsidR="00351A46" w:rsidRPr="00351A46">
        <w:rPr>
          <w:rtl/>
        </w:rPr>
        <w:t xml:space="preserve"> </w:t>
      </w:r>
      <w:r w:rsidR="00351A46" w:rsidRPr="00351A46">
        <w:rPr>
          <w:rFonts w:hint="cs"/>
          <w:rtl/>
        </w:rPr>
        <w:t>احمد</w:t>
      </w:r>
      <w:r w:rsidR="00351A46" w:rsidRPr="00351A46">
        <w:rPr>
          <w:rtl/>
        </w:rPr>
        <w:t xml:space="preserve"> </w:t>
      </w:r>
      <w:r w:rsidR="00351A46" w:rsidRPr="00351A46">
        <w:rPr>
          <w:rFonts w:hint="cs"/>
          <w:rtl/>
        </w:rPr>
        <w:t>برقی</w:t>
      </w:r>
      <w:r w:rsidR="00351A46">
        <w:rPr>
          <w:rFonts w:hint="cs"/>
          <w:rtl/>
        </w:rPr>
        <w:t xml:space="preserve">. </w:t>
      </w:r>
    </w:p>
    <w:p w:rsidR="005F23F9" w:rsidRDefault="00351A46" w:rsidP="00F82188">
      <w:pPr>
        <w:jc w:val="both"/>
        <w:rPr>
          <w:rtl/>
        </w:rPr>
      </w:pPr>
      <w:r>
        <w:rPr>
          <w:rFonts w:hint="cs"/>
          <w:rtl/>
        </w:rPr>
        <w:t xml:space="preserve">پس از این مرحله بحث مقداری نیازمند ذوق است. به نظر می رسد کلمه ابن اذینه تحریف ابن ابنته بوده و ابن امیه تحریف ابن ابنه باشد. </w:t>
      </w:r>
      <w:r w:rsidR="0042716F">
        <w:rPr>
          <w:rFonts w:hint="cs"/>
          <w:rtl/>
        </w:rPr>
        <w:t xml:space="preserve">در توضیح این مطلب باید گفت: دو نفر از شاگران احمد بن محمد بن خالد، نوه های برقی هستند. </w:t>
      </w:r>
      <w:r w:rsidR="00BC7113" w:rsidRPr="00BC7113">
        <w:rPr>
          <w:rFonts w:hint="cs"/>
          <w:rtl/>
        </w:rPr>
        <w:t>علی</w:t>
      </w:r>
      <w:r w:rsidR="00BC7113" w:rsidRPr="00BC7113">
        <w:rPr>
          <w:rtl/>
        </w:rPr>
        <w:t xml:space="preserve"> </w:t>
      </w:r>
      <w:r w:rsidR="00BC7113" w:rsidRPr="00BC7113">
        <w:rPr>
          <w:rFonts w:hint="cs"/>
          <w:rtl/>
        </w:rPr>
        <w:t>بن</w:t>
      </w:r>
      <w:r w:rsidR="00BC7113" w:rsidRPr="00BC7113">
        <w:rPr>
          <w:rtl/>
        </w:rPr>
        <w:t xml:space="preserve"> </w:t>
      </w:r>
      <w:r w:rsidR="00BC7113" w:rsidRPr="00BC7113">
        <w:rPr>
          <w:rFonts w:hint="cs"/>
          <w:rtl/>
        </w:rPr>
        <w:t>محمد</w:t>
      </w:r>
      <w:r w:rsidR="00BC7113" w:rsidRPr="00BC7113">
        <w:rPr>
          <w:rtl/>
        </w:rPr>
        <w:t xml:space="preserve"> </w:t>
      </w:r>
      <w:r w:rsidR="00BC7113" w:rsidRPr="00BC7113">
        <w:rPr>
          <w:rFonts w:hint="cs"/>
          <w:rtl/>
        </w:rPr>
        <w:t>بن</w:t>
      </w:r>
      <w:r w:rsidR="00BC7113" w:rsidRPr="00BC7113">
        <w:rPr>
          <w:rtl/>
        </w:rPr>
        <w:t xml:space="preserve"> </w:t>
      </w:r>
      <w:r w:rsidR="00BC7113" w:rsidRPr="00BC7113">
        <w:rPr>
          <w:rFonts w:hint="cs"/>
          <w:rtl/>
        </w:rPr>
        <w:t>عبدالله</w:t>
      </w:r>
      <w:r w:rsidR="00BC7113" w:rsidRPr="00BC7113">
        <w:rPr>
          <w:rtl/>
        </w:rPr>
        <w:t xml:space="preserve"> </w:t>
      </w:r>
      <w:r w:rsidR="00BC7113" w:rsidRPr="00BC7113">
        <w:rPr>
          <w:rFonts w:hint="cs"/>
          <w:rtl/>
        </w:rPr>
        <w:t>نوه</w:t>
      </w:r>
      <w:r w:rsidR="00BC7113" w:rsidRPr="00BC7113">
        <w:rPr>
          <w:rtl/>
        </w:rPr>
        <w:t xml:space="preserve"> </w:t>
      </w:r>
      <w:r w:rsidR="00BC7113" w:rsidRPr="00BC7113">
        <w:rPr>
          <w:rFonts w:hint="cs"/>
          <w:rtl/>
        </w:rPr>
        <w:t>دختری</w:t>
      </w:r>
      <w:r w:rsidR="00BC7113" w:rsidRPr="00BC7113">
        <w:rPr>
          <w:rtl/>
        </w:rPr>
        <w:t xml:space="preserve"> </w:t>
      </w:r>
      <w:r w:rsidR="00BC7113" w:rsidRPr="00BC7113">
        <w:rPr>
          <w:rFonts w:hint="cs"/>
          <w:rtl/>
        </w:rPr>
        <w:t xml:space="preserve">برقی </w:t>
      </w:r>
      <w:r w:rsidR="00BC7113">
        <w:rPr>
          <w:rFonts w:hint="cs"/>
          <w:rtl/>
        </w:rPr>
        <w:t xml:space="preserve">و </w:t>
      </w:r>
      <w:r w:rsidR="0042716F">
        <w:rPr>
          <w:rFonts w:hint="cs"/>
          <w:rtl/>
        </w:rPr>
        <w:t xml:space="preserve">احمد بن عبد الله نوه پسری برقی است. </w:t>
      </w:r>
      <w:r w:rsidR="00BC7113">
        <w:rPr>
          <w:rFonts w:hint="cs"/>
          <w:rtl/>
        </w:rPr>
        <w:t xml:space="preserve">ابن اذنیه در علی بن محمد بن عبد الله بن اذنیه، </w:t>
      </w:r>
      <w:r w:rsidR="00670C34">
        <w:rPr>
          <w:rFonts w:hint="cs"/>
          <w:rtl/>
        </w:rPr>
        <w:t>تحریف ابن ابنته بوده و ابن امیه در احمد بن عبد الله بن امیه، تحریف ابن ابنه است. مرحوم آقای بروجردی</w:t>
      </w:r>
      <w:r w:rsidR="001D5934">
        <w:rPr>
          <w:rFonts w:hint="cs"/>
          <w:rtl/>
        </w:rPr>
        <w:t xml:space="preserve"> در مقدمه تجرید الاسانید</w:t>
      </w:r>
      <w:r w:rsidR="00670C34">
        <w:rPr>
          <w:rFonts w:hint="cs"/>
          <w:rtl/>
        </w:rPr>
        <w:t xml:space="preserve"> نیز به این مطلب اشاره دارد البته ایشان ابن اذنیه را تحریف ابن بنته دانسته است. </w:t>
      </w:r>
      <w:r w:rsidR="001D5934">
        <w:rPr>
          <w:rFonts w:hint="cs"/>
          <w:rtl/>
        </w:rPr>
        <w:t xml:space="preserve">اما ابن ابنته به ابن اذنیه نزدیک تر است. </w:t>
      </w:r>
    </w:p>
    <w:p w:rsidR="0048629E" w:rsidRDefault="0048629E" w:rsidP="00F82188">
      <w:pPr>
        <w:jc w:val="both"/>
        <w:rPr>
          <w:rtl/>
        </w:rPr>
      </w:pPr>
      <w:r>
        <w:rPr>
          <w:rFonts w:hint="cs"/>
          <w:rtl/>
        </w:rPr>
        <w:t>باید دانست: مهم ترین قاعده در باب تصحیف و تحریف، تبدیل نا مأنوس به مأنوس است. مانند کلمه ابن اب</w:t>
      </w:r>
      <w:r w:rsidR="004E3391">
        <w:rPr>
          <w:rFonts w:hint="cs"/>
          <w:rtl/>
        </w:rPr>
        <w:t xml:space="preserve">نته و ابن ابنه در ضمن نام راوی که </w:t>
      </w:r>
      <w:r>
        <w:rPr>
          <w:rFonts w:hint="cs"/>
          <w:rtl/>
        </w:rPr>
        <w:t>کاملا نامأنوس است</w:t>
      </w:r>
      <w:r w:rsidR="004E3391">
        <w:rPr>
          <w:rFonts w:hint="cs"/>
          <w:rtl/>
        </w:rPr>
        <w:t xml:space="preserve"> و</w:t>
      </w:r>
      <w:r>
        <w:rPr>
          <w:rFonts w:hint="cs"/>
          <w:rtl/>
        </w:rPr>
        <w:t xml:space="preserve"> به همین دلیل باعث می شود، ناسخ درست عبارت را نخوانده و به هنگام استنساخ، تحریف رخ دهد.</w:t>
      </w:r>
      <w:r w:rsidR="004E3391">
        <w:rPr>
          <w:rFonts w:hint="cs"/>
          <w:rtl/>
        </w:rPr>
        <w:t xml:space="preserve"> در</w:t>
      </w:r>
      <w:r>
        <w:rPr>
          <w:rFonts w:hint="cs"/>
          <w:rtl/>
        </w:rPr>
        <w:t xml:space="preserve"> مقاله ای در</w:t>
      </w:r>
      <w:r w:rsidR="00F83ED6">
        <w:rPr>
          <w:rFonts w:hint="cs"/>
          <w:rtl/>
        </w:rPr>
        <w:t xml:space="preserve"> مجله</w:t>
      </w:r>
      <w:r w:rsidR="00D73B36">
        <w:rPr>
          <w:rFonts w:hint="cs"/>
          <w:rtl/>
        </w:rPr>
        <w:t xml:space="preserve"> کیهان پژوهش، نقل شده در علم چشم پژشکی گفته اند: در هنگام خواندن عبارت، تنها قسمتی از عبارت در شبکیه چشم قرار می گیرد و این عبارت در مرحله تحلیل ذهنی با یافته های ذهن ترکیب شده و خوانده می شود. این یافته های ذهنی نیز بر اساس مأنوسات شکل می گیرد. </w:t>
      </w:r>
      <w:r w:rsidR="007623E1">
        <w:rPr>
          <w:rFonts w:hint="cs"/>
          <w:rtl/>
        </w:rPr>
        <w:t xml:space="preserve">در مورد بحث، متداول وجود «بن» در بین نام راویان است و به همین دلیل ناسخ در هنگام استنساخ، انتظار ندارد ابن ابنته یا ابن ابنه وجود داشته باشد به خصوص آنکه در زمان های قدیم، عبارات بدون نقطه نوشته می شده است. </w:t>
      </w:r>
    </w:p>
    <w:p w:rsidR="0093166E" w:rsidRDefault="007623E1" w:rsidP="00F82188">
      <w:pPr>
        <w:jc w:val="both"/>
        <w:rPr>
          <w:rtl/>
        </w:rPr>
      </w:pPr>
      <w:r>
        <w:rPr>
          <w:rFonts w:hint="cs"/>
          <w:rtl/>
        </w:rPr>
        <w:t>درباره عده من اصحابنا، علی بن ابراهیم مسلما معتبر است. از سویی دیگر، اطمینان وجود دارد که لا اقل در بین عده راوی ثقه وجود دارد و بعید است</w:t>
      </w:r>
      <w:r w:rsidR="00363F65">
        <w:rPr>
          <w:rFonts w:hint="cs"/>
          <w:rtl/>
        </w:rPr>
        <w:t xml:space="preserve"> کلینی تمام افرادی را که در بین عده اراده کرده، از افراد ضعیف انتخاب کرده باشد. بیان سوم این است که از نقل یک عبارت توسط جماعتی نقل می شود، اطمینان به صحت پیدا می شود. </w:t>
      </w:r>
      <w:r w:rsidR="00001013">
        <w:rPr>
          <w:rFonts w:hint="cs"/>
          <w:rtl/>
        </w:rPr>
        <w:t xml:space="preserve">بله اگر تنها افراد ضعیف مطلبی را نقل کرده باشند، موجب تردید است اما اگر افرادی که مجهول الحال هستند مطلبی را نقل کنند، اطمینان به صحت نقل ایجاد می شود. </w:t>
      </w:r>
      <w:r w:rsidR="0093166E">
        <w:rPr>
          <w:rFonts w:hint="cs"/>
          <w:rtl/>
        </w:rPr>
        <w:t xml:space="preserve">پس در عده من اصحابنا بحثی نیست. </w:t>
      </w:r>
    </w:p>
    <w:p w:rsidR="0093166E" w:rsidRDefault="0093166E" w:rsidP="00F82188">
      <w:pPr>
        <w:jc w:val="both"/>
        <w:rPr>
          <w:rtl/>
        </w:rPr>
      </w:pPr>
      <w:r>
        <w:rPr>
          <w:rFonts w:hint="cs"/>
          <w:rtl/>
        </w:rPr>
        <w:t xml:space="preserve">در وثاقت احمد بن محمد بن خالد نیز بحثی نیست. </w:t>
      </w:r>
    </w:p>
    <w:p w:rsidR="006125BF" w:rsidRDefault="0093166E" w:rsidP="00F82188">
      <w:pPr>
        <w:jc w:val="both"/>
        <w:rPr>
          <w:rtl/>
        </w:rPr>
      </w:pPr>
      <w:r>
        <w:rPr>
          <w:rFonts w:hint="cs"/>
          <w:rtl/>
        </w:rPr>
        <w:t xml:space="preserve">راوی بعدی، </w:t>
      </w:r>
      <w:r w:rsidR="00BD1B1C">
        <w:rPr>
          <w:rFonts w:hint="cs"/>
          <w:rtl/>
        </w:rPr>
        <w:t xml:space="preserve">محمد بن خالد برقی است که شیخ او را توثیق کرده و نجاشی درباره او می گوید: </w:t>
      </w:r>
      <w:r w:rsidR="00F22316">
        <w:rPr>
          <w:rFonts w:hint="cs"/>
          <w:rtl/>
        </w:rPr>
        <w:t xml:space="preserve">«کان </w:t>
      </w:r>
      <w:r w:rsidR="00BD1B1C">
        <w:rPr>
          <w:rFonts w:hint="cs"/>
          <w:rtl/>
        </w:rPr>
        <w:t>ضعیف</w:t>
      </w:r>
      <w:r w:rsidR="00F22316">
        <w:rPr>
          <w:rFonts w:hint="cs"/>
          <w:rtl/>
        </w:rPr>
        <w:t xml:space="preserve">ا فی الحدیث.» </w:t>
      </w:r>
      <w:r w:rsidR="00BD1B1C">
        <w:rPr>
          <w:rFonts w:hint="cs"/>
          <w:rtl/>
        </w:rPr>
        <w:t>ضعیف فی الحدیث می تواند به این معنا باشد که روش متعارف محدثین که عدم نقل از افراد ضعاف بوده، درباره محمد بن خالد وجود ندارد همانگونه که درباره محمد بن خالد برقی بیان شده: ی</w:t>
      </w:r>
      <w:r w:rsidR="006125BF">
        <w:rPr>
          <w:rFonts w:hint="cs"/>
          <w:rtl/>
        </w:rPr>
        <w:t xml:space="preserve">روی عن الضعفا و یعتمد المراسیل. در نتیجه و لو به قرینه توثیق محمد بن خالد، ضعیف فی الحدیث به عنوان جمع عرفی، حمل بر عدم پیروی از روش متعارف در نقل حدیث می شود. علاوه بر آنکه محمد بن خالد برقی از مشایخ عمده بزرگان آن طایقه مانند احمد بن محمد بن عیسی است. </w:t>
      </w:r>
      <w:r w:rsidR="007B1377">
        <w:rPr>
          <w:rFonts w:hint="cs"/>
          <w:rtl/>
        </w:rPr>
        <w:t xml:space="preserve"> </w:t>
      </w:r>
    </w:p>
    <w:p w:rsidR="007B1377" w:rsidRDefault="007B1377" w:rsidP="00F82188">
      <w:pPr>
        <w:jc w:val="both"/>
        <w:rPr>
          <w:rtl/>
        </w:rPr>
      </w:pPr>
      <w:r>
        <w:rPr>
          <w:rFonts w:hint="cs"/>
          <w:rtl/>
        </w:rPr>
        <w:t xml:space="preserve">مورخین معمولا در نقل حدیث آسان گیر تر هستند حتی افرادی مانند طبری که کتاب تاریخ و تفسیر دارند، در تفسیر سخت گیر تر از تاریخ هستند. </w:t>
      </w:r>
      <w:r w:rsidR="0025555F">
        <w:rPr>
          <w:rFonts w:hint="cs"/>
          <w:rtl/>
        </w:rPr>
        <w:t xml:space="preserve">در شرح حال احمد بن محمد </w:t>
      </w:r>
      <w:r w:rsidR="00F22316">
        <w:rPr>
          <w:rFonts w:hint="cs"/>
          <w:rtl/>
        </w:rPr>
        <w:t xml:space="preserve">بن خالد در رجال غضائری بیان شده: </w:t>
      </w:r>
      <w:r w:rsidR="0025555F">
        <w:rPr>
          <w:rFonts w:hint="cs"/>
          <w:rtl/>
        </w:rPr>
        <w:t xml:space="preserve"> </w:t>
      </w:r>
      <w:r w:rsidR="00F22316">
        <w:rPr>
          <w:rFonts w:hint="cs"/>
          <w:rtl/>
        </w:rPr>
        <w:t>«</w:t>
      </w:r>
      <w:r w:rsidR="0025555F" w:rsidRPr="0025555F">
        <w:rPr>
          <w:rFonts w:hint="cs"/>
          <w:rtl/>
        </w:rPr>
        <w:t>فإنه</w:t>
      </w:r>
      <w:r w:rsidR="0025555F" w:rsidRPr="0025555F">
        <w:rPr>
          <w:rtl/>
        </w:rPr>
        <w:t xml:space="preserve"> </w:t>
      </w:r>
      <w:r w:rsidR="0025555F" w:rsidRPr="0025555F">
        <w:rPr>
          <w:rFonts w:hint="cs"/>
          <w:rtl/>
        </w:rPr>
        <w:t>كان</w:t>
      </w:r>
      <w:r w:rsidR="0025555F" w:rsidRPr="0025555F">
        <w:rPr>
          <w:rtl/>
        </w:rPr>
        <w:t xml:space="preserve"> </w:t>
      </w:r>
      <w:r w:rsidR="0025555F" w:rsidRPr="0025555F">
        <w:rPr>
          <w:rFonts w:hint="cs"/>
          <w:rtl/>
        </w:rPr>
        <w:t>لا</w:t>
      </w:r>
      <w:r w:rsidR="0025555F" w:rsidRPr="0025555F">
        <w:rPr>
          <w:rtl/>
        </w:rPr>
        <w:t xml:space="preserve"> </w:t>
      </w:r>
      <w:r w:rsidR="0025555F" w:rsidRPr="0025555F">
        <w:rPr>
          <w:rFonts w:hint="cs"/>
          <w:rtl/>
        </w:rPr>
        <w:t>يبالي</w:t>
      </w:r>
      <w:r w:rsidR="0025555F" w:rsidRPr="0025555F">
        <w:rPr>
          <w:rtl/>
        </w:rPr>
        <w:t xml:space="preserve"> </w:t>
      </w:r>
      <w:r w:rsidR="0025555F" w:rsidRPr="0025555F">
        <w:rPr>
          <w:rFonts w:hint="cs"/>
          <w:rtl/>
        </w:rPr>
        <w:t>عمن</w:t>
      </w:r>
      <w:r w:rsidR="0025555F" w:rsidRPr="0025555F">
        <w:rPr>
          <w:rtl/>
        </w:rPr>
        <w:t xml:space="preserve"> </w:t>
      </w:r>
      <w:r w:rsidR="0025555F" w:rsidRPr="0025555F">
        <w:rPr>
          <w:rFonts w:hint="cs"/>
          <w:rtl/>
        </w:rPr>
        <w:t>يأخذ</w:t>
      </w:r>
      <w:r w:rsidR="0025555F" w:rsidRPr="0025555F">
        <w:rPr>
          <w:rtl/>
        </w:rPr>
        <w:t xml:space="preserve"> </w:t>
      </w:r>
      <w:r w:rsidR="0025555F" w:rsidRPr="0025555F">
        <w:rPr>
          <w:rFonts w:hint="cs"/>
          <w:rtl/>
        </w:rPr>
        <w:t>على</w:t>
      </w:r>
      <w:r w:rsidR="0025555F" w:rsidRPr="0025555F">
        <w:rPr>
          <w:rtl/>
        </w:rPr>
        <w:t xml:space="preserve"> </w:t>
      </w:r>
      <w:r w:rsidR="0025555F" w:rsidRPr="0025555F">
        <w:rPr>
          <w:rFonts w:hint="cs"/>
          <w:rtl/>
        </w:rPr>
        <w:t>طريقة</w:t>
      </w:r>
      <w:r w:rsidR="0025555F" w:rsidRPr="0025555F">
        <w:rPr>
          <w:rtl/>
        </w:rPr>
        <w:t xml:space="preserve"> </w:t>
      </w:r>
      <w:r w:rsidR="0025555F" w:rsidRPr="0025555F">
        <w:rPr>
          <w:rFonts w:hint="cs"/>
          <w:rtl/>
        </w:rPr>
        <w:t>أهل</w:t>
      </w:r>
      <w:r w:rsidR="0025555F" w:rsidRPr="0025555F">
        <w:rPr>
          <w:rtl/>
        </w:rPr>
        <w:t xml:space="preserve"> </w:t>
      </w:r>
      <w:r w:rsidR="0025555F" w:rsidRPr="0025555F">
        <w:rPr>
          <w:rFonts w:hint="cs"/>
          <w:rtl/>
        </w:rPr>
        <w:t>الأخبار</w:t>
      </w:r>
      <w:r w:rsidR="00F22316">
        <w:rPr>
          <w:rFonts w:hint="cs"/>
          <w:rtl/>
        </w:rPr>
        <w:t>»</w:t>
      </w:r>
      <w:r w:rsidR="0025555F">
        <w:rPr>
          <w:rStyle w:val="FootnoteReference"/>
          <w:rtl/>
        </w:rPr>
        <w:footnoteReference w:id="4"/>
      </w:r>
      <w:r w:rsidR="0025555F">
        <w:rPr>
          <w:rFonts w:hint="cs"/>
          <w:rtl/>
        </w:rPr>
        <w:t xml:space="preserve"> مراد از اهل الاخبار، مورخین است. محمد بن خالد نیز مورخ بوده و گرایش مورخ بودن باعث می شود آسان گیر باشند. </w:t>
      </w:r>
      <w:r w:rsidR="002E708E">
        <w:rPr>
          <w:rFonts w:hint="cs"/>
          <w:rtl/>
        </w:rPr>
        <w:t xml:space="preserve">حیثیت جامع نگاری نیز موجب سهل گیری است که احمد بن محمد بن خالد جامع نگار بوده ولی محمد بن خالد جامع نگار نیست هر چند معمول جامع نگارها مورخ نیز بوده اند. </w:t>
      </w:r>
    </w:p>
    <w:p w:rsidR="002E708E" w:rsidRDefault="002E708E" w:rsidP="00F82188">
      <w:pPr>
        <w:jc w:val="both"/>
        <w:rPr>
          <w:rtl/>
        </w:rPr>
      </w:pPr>
      <w:r>
        <w:rPr>
          <w:rFonts w:hint="cs"/>
          <w:rtl/>
        </w:rPr>
        <w:t xml:space="preserve">عبد الله بن بکیر فطحی ثقه است و در زراره نیز بحثی نیست. پس روایت موثقه است. </w:t>
      </w:r>
    </w:p>
    <w:p w:rsidR="002659CB" w:rsidRDefault="002659CB" w:rsidP="00F82188">
      <w:pPr>
        <w:pStyle w:val="Heading5"/>
        <w:jc w:val="both"/>
        <w:rPr>
          <w:rtl/>
        </w:rPr>
      </w:pPr>
      <w:bookmarkStart w:id="5" w:name="_Toc20109552"/>
      <w:r>
        <w:rPr>
          <w:rFonts w:hint="cs"/>
          <w:rtl/>
        </w:rPr>
        <w:t>متن روایت</w:t>
      </w:r>
      <w:bookmarkEnd w:id="5"/>
      <w:r>
        <w:rPr>
          <w:rFonts w:hint="cs"/>
          <w:rtl/>
        </w:rPr>
        <w:t xml:space="preserve"> </w:t>
      </w:r>
    </w:p>
    <w:p w:rsidR="002659CB" w:rsidRDefault="002659CB" w:rsidP="00F82188">
      <w:pPr>
        <w:jc w:val="both"/>
        <w:rPr>
          <w:rtl/>
        </w:rPr>
      </w:pPr>
      <w:r w:rsidRPr="002659CB">
        <w:rPr>
          <w:rFonts w:hint="cs"/>
          <w:rtl/>
        </w:rPr>
        <w:t>قَالَ</w:t>
      </w:r>
      <w:r w:rsidRPr="002659CB">
        <w:rPr>
          <w:rtl/>
        </w:rPr>
        <w:t xml:space="preserve">: </w:t>
      </w:r>
      <w:r w:rsidRPr="002659CB">
        <w:rPr>
          <w:rFonts w:hint="cs"/>
          <w:rtl/>
        </w:rPr>
        <w:t>إِنَّ</w:t>
      </w:r>
      <w:r w:rsidRPr="002659CB">
        <w:rPr>
          <w:rtl/>
        </w:rPr>
        <w:t xml:space="preserve"> </w:t>
      </w:r>
      <w:r w:rsidRPr="002659CB">
        <w:rPr>
          <w:rFonts w:hint="cs"/>
          <w:rtl/>
        </w:rPr>
        <w:t>سَمُرَةَ</w:t>
      </w:r>
      <w:r w:rsidRPr="002659CB">
        <w:rPr>
          <w:rtl/>
        </w:rPr>
        <w:t xml:space="preserve"> </w:t>
      </w:r>
      <w:r w:rsidRPr="002659CB">
        <w:rPr>
          <w:rFonts w:hint="cs"/>
          <w:rtl/>
        </w:rPr>
        <w:t>بْنَ‏</w:t>
      </w:r>
      <w:r w:rsidRPr="002659CB">
        <w:rPr>
          <w:rtl/>
        </w:rPr>
        <w:t xml:space="preserve"> </w:t>
      </w:r>
      <w:r w:rsidRPr="002659CB">
        <w:rPr>
          <w:rFonts w:hint="cs"/>
          <w:rtl/>
        </w:rPr>
        <w:t>جُنْدَبٍ‏</w:t>
      </w:r>
      <w:r w:rsidRPr="002659CB">
        <w:rPr>
          <w:rtl/>
        </w:rPr>
        <w:t xml:space="preserve"> </w:t>
      </w:r>
      <w:r w:rsidRPr="002659CB">
        <w:rPr>
          <w:rFonts w:hint="cs"/>
          <w:rtl/>
        </w:rPr>
        <w:t>كَانَ</w:t>
      </w:r>
      <w:r w:rsidRPr="002659CB">
        <w:rPr>
          <w:rtl/>
        </w:rPr>
        <w:t xml:space="preserve"> </w:t>
      </w:r>
      <w:r w:rsidRPr="002659CB">
        <w:rPr>
          <w:rFonts w:hint="cs"/>
          <w:rtl/>
        </w:rPr>
        <w:t>لَهُ</w:t>
      </w:r>
      <w:r w:rsidRPr="002659CB">
        <w:rPr>
          <w:rtl/>
        </w:rPr>
        <w:t xml:space="preserve"> </w:t>
      </w:r>
      <w:r w:rsidRPr="002659CB">
        <w:rPr>
          <w:rFonts w:hint="cs"/>
          <w:rtl/>
        </w:rPr>
        <w:t>عَذْقٌ‏</w:t>
      </w:r>
      <w:r w:rsidRPr="002659CB">
        <w:rPr>
          <w:rtl/>
        </w:rPr>
        <w:t xml:space="preserve">  </w:t>
      </w:r>
      <w:r w:rsidRPr="002659CB">
        <w:rPr>
          <w:rFonts w:hint="cs"/>
          <w:rtl/>
        </w:rPr>
        <w:t>فِي</w:t>
      </w:r>
      <w:r w:rsidRPr="002659CB">
        <w:rPr>
          <w:rtl/>
        </w:rPr>
        <w:t xml:space="preserve"> </w:t>
      </w:r>
      <w:r w:rsidRPr="002659CB">
        <w:rPr>
          <w:rFonts w:hint="cs"/>
          <w:rtl/>
        </w:rPr>
        <w:t>حَائِطٍ</w:t>
      </w:r>
      <w:r w:rsidRPr="002659CB">
        <w:rPr>
          <w:rtl/>
        </w:rPr>
        <w:t xml:space="preserve"> </w:t>
      </w:r>
      <w:r w:rsidRPr="002659CB">
        <w:rPr>
          <w:rFonts w:hint="cs"/>
          <w:rtl/>
        </w:rPr>
        <w:t>لِرَجُلٍ</w:t>
      </w:r>
      <w:r w:rsidRPr="002659CB">
        <w:rPr>
          <w:rtl/>
        </w:rPr>
        <w:t xml:space="preserve"> </w:t>
      </w:r>
      <w:r w:rsidRPr="002659CB">
        <w:rPr>
          <w:rFonts w:hint="cs"/>
          <w:rtl/>
        </w:rPr>
        <w:t>مِنَ</w:t>
      </w:r>
      <w:r w:rsidRPr="002659CB">
        <w:rPr>
          <w:rtl/>
        </w:rPr>
        <w:t xml:space="preserve"> </w:t>
      </w:r>
      <w:r w:rsidRPr="002659CB">
        <w:rPr>
          <w:rFonts w:hint="cs"/>
          <w:rtl/>
        </w:rPr>
        <w:t>الْأَنْصَارِ</w:t>
      </w:r>
      <w:r w:rsidRPr="002659CB">
        <w:rPr>
          <w:rtl/>
        </w:rPr>
        <w:t xml:space="preserve"> </w:t>
      </w:r>
      <w:r w:rsidRPr="002659CB">
        <w:rPr>
          <w:rFonts w:hint="cs"/>
          <w:rtl/>
        </w:rPr>
        <w:t>وَ</w:t>
      </w:r>
      <w:r w:rsidRPr="002659CB">
        <w:rPr>
          <w:rtl/>
        </w:rPr>
        <w:t xml:space="preserve"> </w:t>
      </w:r>
      <w:r w:rsidRPr="002659CB">
        <w:rPr>
          <w:rFonts w:hint="cs"/>
          <w:rtl/>
        </w:rPr>
        <w:t>كَانَ</w:t>
      </w:r>
      <w:r w:rsidRPr="002659CB">
        <w:rPr>
          <w:rtl/>
        </w:rPr>
        <w:t xml:space="preserve"> </w:t>
      </w:r>
      <w:r w:rsidRPr="002659CB">
        <w:rPr>
          <w:rFonts w:hint="cs"/>
          <w:rtl/>
        </w:rPr>
        <w:t>مَنْزِلُ</w:t>
      </w:r>
      <w:r w:rsidRPr="002659CB">
        <w:rPr>
          <w:rtl/>
        </w:rPr>
        <w:t xml:space="preserve"> </w:t>
      </w:r>
      <w:r w:rsidRPr="002659CB">
        <w:rPr>
          <w:rFonts w:hint="cs"/>
          <w:rtl/>
        </w:rPr>
        <w:t>الْأَنْصَارِيِّ</w:t>
      </w:r>
      <w:r w:rsidRPr="002659CB">
        <w:rPr>
          <w:rtl/>
        </w:rPr>
        <w:t xml:space="preserve"> </w:t>
      </w:r>
      <w:r w:rsidRPr="002659CB">
        <w:rPr>
          <w:rFonts w:hint="cs"/>
          <w:rtl/>
        </w:rPr>
        <w:t>بِبَابِ</w:t>
      </w:r>
      <w:r w:rsidRPr="002659CB">
        <w:rPr>
          <w:rtl/>
        </w:rPr>
        <w:t xml:space="preserve"> </w:t>
      </w:r>
      <w:r w:rsidRPr="002659CB">
        <w:rPr>
          <w:rFonts w:hint="cs"/>
          <w:rtl/>
        </w:rPr>
        <w:t>الْبُسْتَانِ</w:t>
      </w:r>
      <w:r w:rsidRPr="002659CB">
        <w:rPr>
          <w:rtl/>
        </w:rPr>
        <w:t xml:space="preserve"> </w:t>
      </w:r>
      <w:r w:rsidRPr="002659CB">
        <w:rPr>
          <w:rFonts w:hint="cs"/>
          <w:rtl/>
        </w:rPr>
        <w:t>وَ</w:t>
      </w:r>
      <w:r w:rsidRPr="002659CB">
        <w:rPr>
          <w:rtl/>
        </w:rPr>
        <w:t xml:space="preserve"> </w:t>
      </w:r>
      <w:r w:rsidRPr="002659CB">
        <w:rPr>
          <w:rFonts w:hint="cs"/>
          <w:rtl/>
        </w:rPr>
        <w:t>كَانَ</w:t>
      </w:r>
      <w:r w:rsidRPr="002659CB">
        <w:rPr>
          <w:rtl/>
        </w:rPr>
        <w:t xml:space="preserve"> </w:t>
      </w:r>
      <w:r w:rsidRPr="002659CB">
        <w:rPr>
          <w:rFonts w:hint="cs"/>
          <w:rtl/>
        </w:rPr>
        <w:t>يَمُرُّ</w:t>
      </w:r>
      <w:r w:rsidRPr="002659CB">
        <w:rPr>
          <w:rtl/>
        </w:rPr>
        <w:t xml:space="preserve"> </w:t>
      </w:r>
      <w:r w:rsidRPr="002659CB">
        <w:rPr>
          <w:rFonts w:hint="cs"/>
          <w:rtl/>
        </w:rPr>
        <w:t>بِهِ</w:t>
      </w:r>
      <w:r w:rsidRPr="002659CB">
        <w:rPr>
          <w:rtl/>
        </w:rPr>
        <w:t xml:space="preserve"> </w:t>
      </w:r>
      <w:r w:rsidRPr="002659CB">
        <w:rPr>
          <w:rFonts w:hint="cs"/>
          <w:rtl/>
        </w:rPr>
        <w:t>إِلَى</w:t>
      </w:r>
      <w:r w:rsidRPr="002659CB">
        <w:rPr>
          <w:rtl/>
        </w:rPr>
        <w:t xml:space="preserve"> </w:t>
      </w:r>
      <w:r w:rsidRPr="002659CB">
        <w:rPr>
          <w:rFonts w:hint="cs"/>
          <w:rtl/>
        </w:rPr>
        <w:t>نَخْلَتِهِ</w:t>
      </w:r>
      <w:r w:rsidRPr="002659CB">
        <w:rPr>
          <w:rtl/>
        </w:rPr>
        <w:t xml:space="preserve"> </w:t>
      </w:r>
      <w:r w:rsidRPr="002659CB">
        <w:rPr>
          <w:rFonts w:hint="cs"/>
          <w:rtl/>
        </w:rPr>
        <w:t>وَ</w:t>
      </w:r>
      <w:r w:rsidRPr="002659CB">
        <w:rPr>
          <w:rtl/>
        </w:rPr>
        <w:t xml:space="preserve"> </w:t>
      </w:r>
      <w:r w:rsidRPr="002659CB">
        <w:rPr>
          <w:rFonts w:hint="cs"/>
          <w:rtl/>
        </w:rPr>
        <w:t>لَا</w:t>
      </w:r>
      <w:r w:rsidRPr="002659CB">
        <w:rPr>
          <w:rtl/>
        </w:rPr>
        <w:t xml:space="preserve"> </w:t>
      </w:r>
      <w:r w:rsidRPr="002659CB">
        <w:rPr>
          <w:rFonts w:hint="cs"/>
          <w:rtl/>
        </w:rPr>
        <w:t>يَسْتَأْذِنُ</w:t>
      </w:r>
      <w:r w:rsidRPr="002659CB">
        <w:rPr>
          <w:rtl/>
        </w:rPr>
        <w:t xml:space="preserve"> </w:t>
      </w:r>
      <w:r w:rsidRPr="002659CB">
        <w:rPr>
          <w:rFonts w:hint="cs"/>
          <w:rtl/>
        </w:rPr>
        <w:t>فَكَلَّمَهُ</w:t>
      </w:r>
      <w:r w:rsidRPr="002659CB">
        <w:rPr>
          <w:rtl/>
        </w:rPr>
        <w:t xml:space="preserve"> </w:t>
      </w:r>
      <w:r w:rsidRPr="002659CB">
        <w:rPr>
          <w:rFonts w:hint="cs"/>
          <w:rtl/>
        </w:rPr>
        <w:t>الْأَنْصَارِيُّ</w:t>
      </w:r>
      <w:r w:rsidRPr="002659CB">
        <w:rPr>
          <w:rtl/>
        </w:rPr>
        <w:t xml:space="preserve"> </w:t>
      </w:r>
      <w:r w:rsidRPr="002659CB">
        <w:rPr>
          <w:rFonts w:hint="cs"/>
          <w:rtl/>
        </w:rPr>
        <w:t>أَنْ</w:t>
      </w:r>
      <w:r w:rsidRPr="002659CB">
        <w:rPr>
          <w:rtl/>
        </w:rPr>
        <w:t xml:space="preserve"> </w:t>
      </w:r>
      <w:r w:rsidRPr="002659CB">
        <w:rPr>
          <w:rFonts w:hint="cs"/>
          <w:rtl/>
        </w:rPr>
        <w:t>يَسْتَأْذِنَ</w:t>
      </w:r>
      <w:r w:rsidRPr="002659CB">
        <w:rPr>
          <w:rtl/>
        </w:rPr>
        <w:t xml:space="preserve"> </w:t>
      </w:r>
      <w:r w:rsidRPr="002659CB">
        <w:rPr>
          <w:rFonts w:hint="cs"/>
          <w:rtl/>
        </w:rPr>
        <w:t>إِذَا</w:t>
      </w:r>
      <w:r w:rsidRPr="002659CB">
        <w:rPr>
          <w:rtl/>
        </w:rPr>
        <w:t xml:space="preserve"> </w:t>
      </w:r>
      <w:r w:rsidRPr="002659CB">
        <w:rPr>
          <w:rFonts w:hint="cs"/>
          <w:rtl/>
        </w:rPr>
        <w:t>جَاءَ</w:t>
      </w:r>
      <w:r w:rsidRPr="002659CB">
        <w:rPr>
          <w:rtl/>
        </w:rPr>
        <w:t xml:space="preserve"> </w:t>
      </w:r>
      <w:r w:rsidRPr="002659CB">
        <w:rPr>
          <w:rFonts w:hint="cs"/>
          <w:rtl/>
        </w:rPr>
        <w:t>فَأَبَى</w:t>
      </w:r>
      <w:r w:rsidRPr="002659CB">
        <w:rPr>
          <w:rtl/>
        </w:rPr>
        <w:t xml:space="preserve"> </w:t>
      </w:r>
      <w:r w:rsidRPr="002659CB">
        <w:rPr>
          <w:rFonts w:hint="cs"/>
          <w:rtl/>
        </w:rPr>
        <w:t>سَمُرَةُ</w:t>
      </w:r>
      <w:r w:rsidRPr="002659CB">
        <w:rPr>
          <w:rtl/>
        </w:rPr>
        <w:t xml:space="preserve"> </w:t>
      </w:r>
      <w:r w:rsidRPr="002659CB">
        <w:rPr>
          <w:rFonts w:hint="cs"/>
          <w:rtl/>
        </w:rPr>
        <w:t>فَلَمَّا</w:t>
      </w:r>
      <w:r w:rsidRPr="002659CB">
        <w:rPr>
          <w:rtl/>
        </w:rPr>
        <w:t xml:space="preserve"> </w:t>
      </w:r>
      <w:r w:rsidRPr="002659CB">
        <w:rPr>
          <w:rFonts w:hint="cs"/>
          <w:rtl/>
        </w:rPr>
        <w:t>تَأَبَّى</w:t>
      </w:r>
      <w:r w:rsidRPr="002659CB">
        <w:rPr>
          <w:rtl/>
        </w:rPr>
        <w:t xml:space="preserve"> </w:t>
      </w:r>
      <w:r w:rsidRPr="002659CB">
        <w:rPr>
          <w:rFonts w:hint="cs"/>
          <w:rtl/>
        </w:rPr>
        <w:t>جَاءَ</w:t>
      </w:r>
      <w:r w:rsidRPr="002659CB">
        <w:rPr>
          <w:rtl/>
        </w:rPr>
        <w:t xml:space="preserve"> </w:t>
      </w:r>
      <w:r w:rsidRPr="002659CB">
        <w:rPr>
          <w:rFonts w:hint="cs"/>
          <w:rtl/>
        </w:rPr>
        <w:t>الْأَنْصَارِيُّ</w:t>
      </w:r>
      <w:r w:rsidRPr="002659CB">
        <w:rPr>
          <w:rtl/>
        </w:rPr>
        <w:t xml:space="preserve"> </w:t>
      </w:r>
      <w:r w:rsidRPr="002659CB">
        <w:rPr>
          <w:rFonts w:hint="cs"/>
          <w:rtl/>
        </w:rPr>
        <w:t>إِلَى</w:t>
      </w:r>
      <w:r w:rsidRPr="002659CB">
        <w:rPr>
          <w:rtl/>
        </w:rPr>
        <w:t xml:space="preserve"> </w:t>
      </w:r>
      <w:r w:rsidRPr="002659CB">
        <w:rPr>
          <w:rFonts w:hint="cs"/>
          <w:rtl/>
        </w:rPr>
        <w:t>رَسُولِ</w:t>
      </w:r>
      <w:r w:rsidRPr="002659CB">
        <w:rPr>
          <w:rtl/>
        </w:rPr>
        <w:t xml:space="preserve"> </w:t>
      </w:r>
      <w:r w:rsidRPr="002659CB">
        <w:rPr>
          <w:rFonts w:hint="cs"/>
          <w:rtl/>
        </w:rPr>
        <w:t>اللَّهِ</w:t>
      </w:r>
      <w:r w:rsidRPr="002659CB">
        <w:rPr>
          <w:rtl/>
        </w:rPr>
        <w:t xml:space="preserve"> </w:t>
      </w:r>
      <w:r w:rsidRPr="002659CB">
        <w:rPr>
          <w:rFonts w:hint="cs"/>
          <w:rtl/>
        </w:rPr>
        <w:t>ص</w:t>
      </w:r>
      <w:r w:rsidRPr="002659CB">
        <w:rPr>
          <w:rtl/>
        </w:rPr>
        <w:t xml:space="preserve"> </w:t>
      </w:r>
      <w:r w:rsidRPr="002659CB">
        <w:rPr>
          <w:rFonts w:hint="cs"/>
          <w:rtl/>
        </w:rPr>
        <w:t>فَشَكَا</w:t>
      </w:r>
      <w:r w:rsidRPr="002659CB">
        <w:rPr>
          <w:rtl/>
        </w:rPr>
        <w:t xml:space="preserve"> </w:t>
      </w:r>
      <w:r w:rsidRPr="002659CB">
        <w:rPr>
          <w:rFonts w:hint="cs"/>
          <w:rtl/>
        </w:rPr>
        <w:t>إِلَيْهِ</w:t>
      </w:r>
      <w:r w:rsidRPr="002659CB">
        <w:rPr>
          <w:rtl/>
        </w:rPr>
        <w:t xml:space="preserve"> </w:t>
      </w:r>
      <w:r w:rsidRPr="002659CB">
        <w:rPr>
          <w:rFonts w:hint="cs"/>
          <w:rtl/>
        </w:rPr>
        <w:t>وَ</w:t>
      </w:r>
      <w:r w:rsidRPr="002659CB">
        <w:rPr>
          <w:rtl/>
        </w:rPr>
        <w:t xml:space="preserve"> </w:t>
      </w:r>
      <w:r w:rsidRPr="002659CB">
        <w:rPr>
          <w:rFonts w:hint="cs"/>
          <w:rtl/>
        </w:rPr>
        <w:t>خَبَّرَهُ</w:t>
      </w:r>
      <w:r w:rsidRPr="002659CB">
        <w:rPr>
          <w:rtl/>
        </w:rPr>
        <w:t xml:space="preserve"> </w:t>
      </w:r>
      <w:r w:rsidRPr="002659CB">
        <w:rPr>
          <w:rFonts w:hint="cs"/>
          <w:rtl/>
        </w:rPr>
        <w:t>الْخَبَرَ</w:t>
      </w:r>
      <w:r w:rsidRPr="002659CB">
        <w:rPr>
          <w:rtl/>
        </w:rPr>
        <w:t xml:space="preserve"> </w:t>
      </w:r>
      <w:r w:rsidRPr="002659CB">
        <w:rPr>
          <w:rFonts w:hint="cs"/>
          <w:rtl/>
        </w:rPr>
        <w:t>فَأَرْسَلَ</w:t>
      </w:r>
      <w:r w:rsidRPr="002659CB">
        <w:rPr>
          <w:rtl/>
        </w:rPr>
        <w:t xml:space="preserve"> </w:t>
      </w:r>
      <w:r w:rsidRPr="002659CB">
        <w:rPr>
          <w:rFonts w:hint="cs"/>
          <w:rtl/>
        </w:rPr>
        <w:t>إِلَيْهِ</w:t>
      </w:r>
      <w:r w:rsidRPr="002659CB">
        <w:rPr>
          <w:rtl/>
        </w:rPr>
        <w:t xml:space="preserve"> </w:t>
      </w:r>
      <w:r w:rsidRPr="002659CB">
        <w:rPr>
          <w:rFonts w:hint="cs"/>
          <w:rtl/>
        </w:rPr>
        <w:t>رَسُولُ</w:t>
      </w:r>
      <w:r w:rsidRPr="002659CB">
        <w:rPr>
          <w:rtl/>
        </w:rPr>
        <w:t xml:space="preserve"> </w:t>
      </w:r>
      <w:r w:rsidRPr="002659CB">
        <w:rPr>
          <w:rFonts w:hint="cs"/>
          <w:rtl/>
        </w:rPr>
        <w:t>اللَّهِ</w:t>
      </w:r>
      <w:r w:rsidRPr="002659CB">
        <w:rPr>
          <w:rtl/>
        </w:rPr>
        <w:t xml:space="preserve"> </w:t>
      </w:r>
      <w:r w:rsidRPr="002659CB">
        <w:rPr>
          <w:rFonts w:hint="cs"/>
          <w:rtl/>
        </w:rPr>
        <w:t>ص</w:t>
      </w:r>
      <w:r w:rsidRPr="002659CB">
        <w:rPr>
          <w:rtl/>
        </w:rPr>
        <w:t xml:space="preserve"> </w:t>
      </w:r>
      <w:r w:rsidRPr="002659CB">
        <w:rPr>
          <w:rFonts w:hint="cs"/>
          <w:rtl/>
        </w:rPr>
        <w:t>وَ</w:t>
      </w:r>
      <w:r w:rsidRPr="002659CB">
        <w:rPr>
          <w:rtl/>
        </w:rPr>
        <w:t xml:space="preserve"> </w:t>
      </w:r>
      <w:r w:rsidRPr="002659CB">
        <w:rPr>
          <w:rFonts w:hint="cs"/>
          <w:rtl/>
        </w:rPr>
        <w:t>خَبَّرَهُ</w:t>
      </w:r>
      <w:r w:rsidRPr="002659CB">
        <w:rPr>
          <w:rtl/>
        </w:rPr>
        <w:t xml:space="preserve"> </w:t>
      </w:r>
      <w:r w:rsidRPr="002659CB">
        <w:rPr>
          <w:rFonts w:hint="cs"/>
          <w:rtl/>
        </w:rPr>
        <w:t>بِقَوْلِ</w:t>
      </w:r>
      <w:r w:rsidRPr="002659CB">
        <w:rPr>
          <w:rtl/>
        </w:rPr>
        <w:t xml:space="preserve"> </w:t>
      </w:r>
      <w:r w:rsidRPr="002659CB">
        <w:rPr>
          <w:rFonts w:hint="cs"/>
          <w:rtl/>
        </w:rPr>
        <w:t>الْأَنْصَارِيِّ</w:t>
      </w:r>
      <w:r w:rsidRPr="002659CB">
        <w:rPr>
          <w:rtl/>
        </w:rPr>
        <w:t xml:space="preserve"> </w:t>
      </w:r>
      <w:r w:rsidRPr="002659CB">
        <w:rPr>
          <w:rFonts w:hint="cs"/>
          <w:rtl/>
        </w:rPr>
        <w:t>وَ</w:t>
      </w:r>
      <w:r w:rsidRPr="002659CB">
        <w:rPr>
          <w:rtl/>
        </w:rPr>
        <w:t xml:space="preserve"> </w:t>
      </w:r>
      <w:r w:rsidRPr="002659CB">
        <w:rPr>
          <w:rFonts w:hint="cs"/>
          <w:rtl/>
        </w:rPr>
        <w:t>مَا</w:t>
      </w:r>
      <w:r w:rsidRPr="002659CB">
        <w:rPr>
          <w:rtl/>
        </w:rPr>
        <w:t xml:space="preserve"> </w:t>
      </w:r>
      <w:r w:rsidRPr="002659CB">
        <w:rPr>
          <w:rFonts w:hint="cs"/>
          <w:rtl/>
        </w:rPr>
        <w:t>شَكَا</w:t>
      </w:r>
      <w:r w:rsidRPr="002659CB">
        <w:rPr>
          <w:rtl/>
        </w:rPr>
        <w:t xml:space="preserve"> </w:t>
      </w:r>
      <w:r w:rsidRPr="002659CB">
        <w:rPr>
          <w:rFonts w:hint="cs"/>
          <w:rtl/>
        </w:rPr>
        <w:t>وَ</w:t>
      </w:r>
      <w:r w:rsidRPr="002659CB">
        <w:rPr>
          <w:rtl/>
        </w:rPr>
        <w:t xml:space="preserve"> </w:t>
      </w:r>
      <w:r w:rsidRPr="002659CB">
        <w:rPr>
          <w:rFonts w:hint="cs"/>
          <w:rtl/>
        </w:rPr>
        <w:t>قَالَ</w:t>
      </w:r>
      <w:r w:rsidRPr="002659CB">
        <w:rPr>
          <w:rtl/>
        </w:rPr>
        <w:t xml:space="preserve"> </w:t>
      </w:r>
      <w:r w:rsidRPr="002659CB">
        <w:rPr>
          <w:rFonts w:hint="cs"/>
          <w:rtl/>
        </w:rPr>
        <w:t>إِنْ</w:t>
      </w:r>
      <w:r w:rsidRPr="002659CB">
        <w:rPr>
          <w:rtl/>
        </w:rPr>
        <w:t xml:space="preserve"> </w:t>
      </w:r>
      <w:r w:rsidRPr="002659CB">
        <w:rPr>
          <w:rFonts w:hint="cs"/>
          <w:rtl/>
        </w:rPr>
        <w:t>أَرَدْتَ</w:t>
      </w:r>
      <w:r w:rsidRPr="002659CB">
        <w:rPr>
          <w:rtl/>
        </w:rPr>
        <w:t xml:space="preserve"> </w:t>
      </w:r>
      <w:r w:rsidRPr="002659CB">
        <w:rPr>
          <w:rFonts w:hint="cs"/>
          <w:rtl/>
        </w:rPr>
        <w:t>الدُّخُولَ</w:t>
      </w:r>
      <w:r w:rsidRPr="002659CB">
        <w:rPr>
          <w:rtl/>
        </w:rPr>
        <w:t xml:space="preserve"> </w:t>
      </w:r>
      <w:r w:rsidRPr="002659CB">
        <w:rPr>
          <w:rFonts w:hint="cs"/>
          <w:rtl/>
        </w:rPr>
        <w:t>فَاسْتَأْذِنْ</w:t>
      </w:r>
      <w:r w:rsidRPr="002659CB">
        <w:rPr>
          <w:rtl/>
        </w:rPr>
        <w:t xml:space="preserve"> </w:t>
      </w:r>
      <w:r w:rsidRPr="002659CB">
        <w:rPr>
          <w:rFonts w:hint="cs"/>
          <w:rtl/>
        </w:rPr>
        <w:t>فَأَبَى</w:t>
      </w:r>
      <w:r w:rsidRPr="002659CB">
        <w:rPr>
          <w:rtl/>
        </w:rPr>
        <w:t xml:space="preserve"> </w:t>
      </w:r>
      <w:r w:rsidRPr="002659CB">
        <w:rPr>
          <w:rFonts w:hint="cs"/>
          <w:rtl/>
        </w:rPr>
        <w:t>فَلَمَّا</w:t>
      </w:r>
      <w:r w:rsidRPr="002659CB">
        <w:rPr>
          <w:rtl/>
        </w:rPr>
        <w:t xml:space="preserve"> </w:t>
      </w:r>
      <w:r w:rsidRPr="002659CB">
        <w:rPr>
          <w:rFonts w:hint="cs"/>
          <w:rtl/>
        </w:rPr>
        <w:t>أَبَى</w:t>
      </w:r>
      <w:r w:rsidRPr="002659CB">
        <w:rPr>
          <w:rtl/>
        </w:rPr>
        <w:t xml:space="preserve"> </w:t>
      </w:r>
      <w:r w:rsidRPr="002659CB">
        <w:rPr>
          <w:rFonts w:hint="cs"/>
          <w:rtl/>
        </w:rPr>
        <w:t>سَاوَمَهُ</w:t>
      </w:r>
      <w:r w:rsidRPr="002659CB">
        <w:rPr>
          <w:rtl/>
        </w:rPr>
        <w:t xml:space="preserve"> </w:t>
      </w:r>
      <w:r w:rsidRPr="002659CB">
        <w:rPr>
          <w:rFonts w:hint="cs"/>
          <w:rtl/>
        </w:rPr>
        <w:t>حَتَّى</w:t>
      </w:r>
      <w:r w:rsidRPr="002659CB">
        <w:rPr>
          <w:rtl/>
        </w:rPr>
        <w:t xml:space="preserve"> </w:t>
      </w:r>
      <w:r w:rsidRPr="002659CB">
        <w:rPr>
          <w:rFonts w:hint="cs"/>
          <w:rtl/>
        </w:rPr>
        <w:t>بَلَغَ</w:t>
      </w:r>
      <w:r w:rsidRPr="002659CB">
        <w:rPr>
          <w:rtl/>
        </w:rPr>
        <w:t xml:space="preserve"> </w:t>
      </w:r>
      <w:r w:rsidRPr="002659CB">
        <w:rPr>
          <w:rFonts w:hint="cs"/>
          <w:rtl/>
        </w:rPr>
        <w:t>بِهِ</w:t>
      </w:r>
      <w:r w:rsidRPr="002659CB">
        <w:rPr>
          <w:rtl/>
        </w:rPr>
        <w:t xml:space="preserve"> </w:t>
      </w:r>
      <w:r w:rsidRPr="002659CB">
        <w:rPr>
          <w:rFonts w:hint="cs"/>
          <w:rtl/>
        </w:rPr>
        <w:t>مِنَ</w:t>
      </w:r>
      <w:r w:rsidRPr="002659CB">
        <w:rPr>
          <w:rtl/>
        </w:rPr>
        <w:t xml:space="preserve"> </w:t>
      </w:r>
      <w:r w:rsidRPr="002659CB">
        <w:rPr>
          <w:rFonts w:hint="cs"/>
          <w:rtl/>
        </w:rPr>
        <w:t>الثَّمَنِ</w:t>
      </w:r>
      <w:r w:rsidRPr="002659CB">
        <w:rPr>
          <w:rtl/>
        </w:rPr>
        <w:t xml:space="preserve"> </w:t>
      </w:r>
      <w:r w:rsidRPr="002659CB">
        <w:rPr>
          <w:rFonts w:hint="cs"/>
          <w:rtl/>
        </w:rPr>
        <w:t>مَا</w:t>
      </w:r>
      <w:r w:rsidRPr="002659CB">
        <w:rPr>
          <w:rtl/>
        </w:rPr>
        <w:t xml:space="preserve"> </w:t>
      </w:r>
      <w:r w:rsidRPr="002659CB">
        <w:rPr>
          <w:rFonts w:hint="cs"/>
          <w:rtl/>
        </w:rPr>
        <w:t>شَاءَ</w:t>
      </w:r>
      <w:r w:rsidRPr="002659CB">
        <w:rPr>
          <w:rtl/>
        </w:rPr>
        <w:t xml:space="preserve"> </w:t>
      </w:r>
      <w:r w:rsidRPr="002659CB">
        <w:rPr>
          <w:rFonts w:hint="cs"/>
          <w:rtl/>
        </w:rPr>
        <w:t>اللَّهُ</w:t>
      </w:r>
      <w:r w:rsidRPr="002659CB">
        <w:rPr>
          <w:rtl/>
        </w:rPr>
        <w:t xml:space="preserve"> </w:t>
      </w:r>
      <w:r w:rsidRPr="002659CB">
        <w:rPr>
          <w:rFonts w:hint="cs"/>
          <w:rtl/>
        </w:rPr>
        <w:t>فَأَبَى</w:t>
      </w:r>
      <w:r w:rsidRPr="002659CB">
        <w:rPr>
          <w:rtl/>
        </w:rPr>
        <w:t xml:space="preserve"> </w:t>
      </w:r>
      <w:r w:rsidRPr="002659CB">
        <w:rPr>
          <w:rFonts w:hint="cs"/>
          <w:rtl/>
        </w:rPr>
        <w:t>أَنْ</w:t>
      </w:r>
      <w:r w:rsidRPr="002659CB">
        <w:rPr>
          <w:rtl/>
        </w:rPr>
        <w:t xml:space="preserve"> </w:t>
      </w:r>
      <w:r w:rsidRPr="002659CB">
        <w:rPr>
          <w:rFonts w:hint="cs"/>
          <w:rtl/>
        </w:rPr>
        <w:t>يَبِيعَ</w:t>
      </w:r>
      <w:r w:rsidRPr="002659CB">
        <w:rPr>
          <w:rtl/>
        </w:rPr>
        <w:t xml:space="preserve"> </w:t>
      </w:r>
      <w:r w:rsidRPr="002659CB">
        <w:rPr>
          <w:rFonts w:hint="cs"/>
          <w:rtl/>
        </w:rPr>
        <w:t>فَقَالَ</w:t>
      </w:r>
      <w:r w:rsidRPr="002659CB">
        <w:rPr>
          <w:rtl/>
        </w:rPr>
        <w:t xml:space="preserve"> </w:t>
      </w:r>
      <w:r w:rsidRPr="002659CB">
        <w:rPr>
          <w:rFonts w:hint="cs"/>
          <w:rtl/>
        </w:rPr>
        <w:t>لَكَ</w:t>
      </w:r>
      <w:r w:rsidRPr="002659CB">
        <w:rPr>
          <w:rtl/>
        </w:rPr>
        <w:t xml:space="preserve"> </w:t>
      </w:r>
      <w:r w:rsidRPr="002659CB">
        <w:rPr>
          <w:rFonts w:hint="cs"/>
          <w:rtl/>
        </w:rPr>
        <w:t>بِهَا</w:t>
      </w:r>
      <w:r w:rsidRPr="002659CB">
        <w:rPr>
          <w:rtl/>
        </w:rPr>
        <w:t xml:space="preserve"> </w:t>
      </w:r>
      <w:r w:rsidRPr="002659CB">
        <w:rPr>
          <w:rFonts w:hint="cs"/>
          <w:rtl/>
        </w:rPr>
        <w:t>عَذْقٌ</w:t>
      </w:r>
      <w:r w:rsidRPr="002659CB">
        <w:rPr>
          <w:rtl/>
        </w:rPr>
        <w:t xml:space="preserve"> </w:t>
      </w:r>
      <w:r w:rsidRPr="002659CB">
        <w:rPr>
          <w:rFonts w:hint="cs"/>
          <w:rtl/>
        </w:rPr>
        <w:t>يُمَدُّ</w:t>
      </w:r>
      <w:r w:rsidRPr="002659CB">
        <w:rPr>
          <w:rtl/>
        </w:rPr>
        <w:t xml:space="preserve"> </w:t>
      </w:r>
      <w:r>
        <w:rPr>
          <w:rFonts w:hint="cs"/>
          <w:rtl/>
        </w:rPr>
        <w:t xml:space="preserve">(سایه می گستراند) </w:t>
      </w:r>
      <w:r w:rsidRPr="002659CB">
        <w:rPr>
          <w:rFonts w:hint="cs"/>
          <w:rtl/>
        </w:rPr>
        <w:t>لَكَ</w:t>
      </w:r>
      <w:r w:rsidRPr="002659CB">
        <w:rPr>
          <w:rtl/>
        </w:rPr>
        <w:t xml:space="preserve"> </w:t>
      </w:r>
      <w:r w:rsidRPr="002659CB">
        <w:rPr>
          <w:rFonts w:hint="cs"/>
          <w:rtl/>
        </w:rPr>
        <w:t>فِي</w:t>
      </w:r>
      <w:r w:rsidRPr="002659CB">
        <w:rPr>
          <w:rtl/>
        </w:rPr>
        <w:t xml:space="preserve"> </w:t>
      </w:r>
      <w:r w:rsidRPr="002659CB">
        <w:rPr>
          <w:rFonts w:hint="cs"/>
          <w:rtl/>
        </w:rPr>
        <w:t>الْجَنَّةِ</w:t>
      </w:r>
      <w:r w:rsidRPr="002659CB">
        <w:rPr>
          <w:rtl/>
        </w:rPr>
        <w:t xml:space="preserve"> </w:t>
      </w:r>
      <w:r w:rsidRPr="002659CB">
        <w:rPr>
          <w:rFonts w:hint="cs"/>
          <w:rtl/>
        </w:rPr>
        <w:t>فَأَبَى</w:t>
      </w:r>
      <w:r w:rsidRPr="002659CB">
        <w:rPr>
          <w:rtl/>
        </w:rPr>
        <w:t xml:space="preserve"> </w:t>
      </w:r>
      <w:r w:rsidRPr="002659CB">
        <w:rPr>
          <w:rFonts w:hint="cs"/>
          <w:rtl/>
        </w:rPr>
        <w:t>أَنْ</w:t>
      </w:r>
      <w:r w:rsidRPr="002659CB">
        <w:rPr>
          <w:rtl/>
        </w:rPr>
        <w:t xml:space="preserve"> </w:t>
      </w:r>
      <w:r w:rsidRPr="002659CB">
        <w:rPr>
          <w:rFonts w:hint="cs"/>
          <w:rtl/>
        </w:rPr>
        <w:t>يَقْبَلَ</w:t>
      </w:r>
      <w:r w:rsidRPr="002659CB">
        <w:rPr>
          <w:rtl/>
        </w:rPr>
        <w:t xml:space="preserve"> </w:t>
      </w:r>
      <w:r w:rsidRPr="002659CB">
        <w:rPr>
          <w:rFonts w:hint="cs"/>
          <w:rtl/>
        </w:rPr>
        <w:t>فَقَالَ</w:t>
      </w:r>
      <w:r w:rsidRPr="002659CB">
        <w:rPr>
          <w:rtl/>
        </w:rPr>
        <w:t xml:space="preserve"> </w:t>
      </w:r>
      <w:r w:rsidRPr="002659CB">
        <w:rPr>
          <w:rFonts w:hint="cs"/>
          <w:rtl/>
        </w:rPr>
        <w:t>رَسُولُ</w:t>
      </w:r>
      <w:r w:rsidRPr="002659CB">
        <w:rPr>
          <w:rtl/>
        </w:rPr>
        <w:t xml:space="preserve"> </w:t>
      </w:r>
      <w:r w:rsidRPr="002659CB">
        <w:rPr>
          <w:rFonts w:hint="cs"/>
          <w:rtl/>
        </w:rPr>
        <w:t>اللَّهِ</w:t>
      </w:r>
      <w:r w:rsidRPr="002659CB">
        <w:rPr>
          <w:rtl/>
        </w:rPr>
        <w:t xml:space="preserve"> </w:t>
      </w:r>
      <w:r w:rsidRPr="002659CB">
        <w:rPr>
          <w:rFonts w:hint="cs"/>
          <w:rtl/>
        </w:rPr>
        <w:t>ص</w:t>
      </w:r>
      <w:r w:rsidRPr="002659CB">
        <w:rPr>
          <w:rtl/>
        </w:rPr>
        <w:t xml:space="preserve"> </w:t>
      </w:r>
      <w:r w:rsidRPr="002659CB">
        <w:rPr>
          <w:rFonts w:hint="cs"/>
          <w:rtl/>
        </w:rPr>
        <w:t>لِلْأَنْصَارِيِ‏</w:t>
      </w:r>
      <w:r w:rsidRPr="002659CB">
        <w:rPr>
          <w:rtl/>
        </w:rPr>
        <w:t xml:space="preserve"> </w:t>
      </w:r>
      <w:r w:rsidRPr="002659CB">
        <w:rPr>
          <w:rFonts w:hint="cs"/>
          <w:rtl/>
        </w:rPr>
        <w:t>اذْهَبْ</w:t>
      </w:r>
      <w:r w:rsidRPr="002659CB">
        <w:rPr>
          <w:rtl/>
        </w:rPr>
        <w:t xml:space="preserve"> </w:t>
      </w:r>
      <w:r w:rsidRPr="002659CB">
        <w:rPr>
          <w:rFonts w:hint="cs"/>
          <w:rtl/>
        </w:rPr>
        <w:t>فَاقْلَعْهَا</w:t>
      </w:r>
      <w:r w:rsidRPr="002659CB">
        <w:rPr>
          <w:rtl/>
        </w:rPr>
        <w:t xml:space="preserve"> </w:t>
      </w:r>
      <w:r w:rsidRPr="002659CB">
        <w:rPr>
          <w:rFonts w:hint="cs"/>
          <w:rtl/>
        </w:rPr>
        <w:t>وَ</w:t>
      </w:r>
      <w:r w:rsidRPr="002659CB">
        <w:rPr>
          <w:rtl/>
        </w:rPr>
        <w:t xml:space="preserve"> </w:t>
      </w:r>
      <w:r w:rsidRPr="002659CB">
        <w:rPr>
          <w:rFonts w:hint="cs"/>
          <w:rtl/>
        </w:rPr>
        <w:t>ارْمِ</w:t>
      </w:r>
      <w:r w:rsidRPr="002659CB">
        <w:rPr>
          <w:rtl/>
        </w:rPr>
        <w:t xml:space="preserve"> </w:t>
      </w:r>
      <w:r w:rsidRPr="002659CB">
        <w:rPr>
          <w:rFonts w:hint="cs"/>
          <w:rtl/>
        </w:rPr>
        <w:t>بِهَا</w:t>
      </w:r>
      <w:r w:rsidRPr="002659CB">
        <w:rPr>
          <w:rtl/>
        </w:rPr>
        <w:t xml:space="preserve"> </w:t>
      </w:r>
      <w:r w:rsidRPr="002659CB">
        <w:rPr>
          <w:rFonts w:hint="cs"/>
          <w:rtl/>
        </w:rPr>
        <w:t>إِلَيْهِ</w:t>
      </w:r>
      <w:r w:rsidRPr="002659CB">
        <w:rPr>
          <w:rtl/>
        </w:rPr>
        <w:t xml:space="preserve"> </w:t>
      </w:r>
      <w:r w:rsidRPr="002659CB">
        <w:rPr>
          <w:rFonts w:hint="cs"/>
          <w:rtl/>
        </w:rPr>
        <w:t>فَإِنَّهُ</w:t>
      </w:r>
      <w:r w:rsidRPr="002659CB">
        <w:rPr>
          <w:rtl/>
        </w:rPr>
        <w:t xml:space="preserve"> </w:t>
      </w:r>
      <w:r w:rsidRPr="002659CB">
        <w:rPr>
          <w:rFonts w:hint="cs"/>
          <w:rtl/>
        </w:rPr>
        <w:t>لَا</w:t>
      </w:r>
      <w:r w:rsidRPr="002659CB">
        <w:rPr>
          <w:rtl/>
        </w:rPr>
        <w:t xml:space="preserve"> </w:t>
      </w:r>
      <w:r w:rsidRPr="002659CB">
        <w:rPr>
          <w:rFonts w:hint="cs"/>
          <w:rtl/>
        </w:rPr>
        <w:t>ضَرَرَ</w:t>
      </w:r>
      <w:r w:rsidRPr="002659CB">
        <w:rPr>
          <w:rtl/>
        </w:rPr>
        <w:t xml:space="preserve"> </w:t>
      </w:r>
      <w:r w:rsidRPr="002659CB">
        <w:rPr>
          <w:rFonts w:hint="cs"/>
          <w:rtl/>
        </w:rPr>
        <w:t>وَ</w:t>
      </w:r>
      <w:r w:rsidRPr="002659CB">
        <w:rPr>
          <w:rtl/>
        </w:rPr>
        <w:t xml:space="preserve"> </w:t>
      </w:r>
      <w:r w:rsidRPr="002659CB">
        <w:rPr>
          <w:rFonts w:hint="cs"/>
          <w:rtl/>
        </w:rPr>
        <w:t>لَا</w:t>
      </w:r>
      <w:r w:rsidRPr="002659CB">
        <w:rPr>
          <w:rtl/>
        </w:rPr>
        <w:t xml:space="preserve"> </w:t>
      </w:r>
      <w:r w:rsidRPr="002659CB">
        <w:rPr>
          <w:rFonts w:hint="cs"/>
          <w:rtl/>
        </w:rPr>
        <w:t>ضِرَار</w:t>
      </w:r>
    </w:p>
    <w:p w:rsidR="002659CB" w:rsidRDefault="002659CB" w:rsidP="00F82188">
      <w:pPr>
        <w:jc w:val="both"/>
        <w:rPr>
          <w:rtl/>
        </w:rPr>
      </w:pPr>
      <w:r>
        <w:rPr>
          <w:rFonts w:hint="cs"/>
          <w:rtl/>
        </w:rPr>
        <w:t>این روایت در تهذیب نیز</w:t>
      </w:r>
      <w:r w:rsidR="000C7BCE">
        <w:rPr>
          <w:rFonts w:hint="cs"/>
          <w:rtl/>
        </w:rPr>
        <w:t xml:space="preserve"> با این سند وارد شده است: احمد بن محمد بن خالد عن ابیه عن عبد الله بن بکیر عن زراره. متن روایت نقل شده در تهذیب نیز عین متن روایت در کافی است. </w:t>
      </w:r>
    </w:p>
    <w:p w:rsidR="004A6EE0" w:rsidRDefault="004A6EE0" w:rsidP="00DA6DEF">
      <w:pPr>
        <w:jc w:val="both"/>
        <w:rPr>
          <w:rtl/>
        </w:rPr>
      </w:pPr>
      <w:r>
        <w:rPr>
          <w:rFonts w:hint="cs"/>
          <w:rtl/>
        </w:rPr>
        <w:t>در تقریرات آقای سیستانی این بحث مطرح شده که شروع سند در تهذیب با احمد بن محمد بن خالد به این معنا نیست که روایت از کتاب احمد بن محمد بن خالد اخذ شده باشد. ایشان می فرماید: بر خلاف آنچه ممکن است بدوا از عبارت مشیخه بردا</w:t>
      </w:r>
      <w:r w:rsidR="00C65624">
        <w:rPr>
          <w:rFonts w:hint="cs"/>
          <w:rtl/>
        </w:rPr>
        <w:t>شت شود، روایت از کتاب ت</w:t>
      </w:r>
      <w:r>
        <w:rPr>
          <w:rFonts w:hint="cs"/>
          <w:rtl/>
        </w:rPr>
        <w:t>مام کسانی که در اول اسناد تهذیب وجود دارند</w:t>
      </w:r>
      <w:r w:rsidR="00C65624">
        <w:rPr>
          <w:rFonts w:hint="cs"/>
          <w:rtl/>
        </w:rPr>
        <w:t>، اخذ نشده است. ایشان قرائنی از مشیخه و غیر مشیخه را نقل کرده و با توجه به آنها بیان می کنند: تمام راویانی که در صدر سند تهذیب وارد شده اند، صاحب کتابی که روایت از آن اخذ شده نیستند. ایشان صاحب کتاب</w:t>
      </w:r>
      <w:r w:rsidR="00F82188">
        <w:rPr>
          <w:rFonts w:hint="cs"/>
          <w:rtl/>
        </w:rPr>
        <w:t>ِ</w:t>
      </w:r>
      <w:r w:rsidR="00DA6DEF">
        <w:rPr>
          <w:rFonts w:hint="cs"/>
          <w:rtl/>
        </w:rPr>
        <w:t xml:space="preserve"> منبع بودن راوی صدر سند تهذیب در برخی از راویان را قابل تشخیص دانسته است.</w:t>
      </w:r>
      <w:r w:rsidR="00503E26">
        <w:rPr>
          <w:rFonts w:hint="cs"/>
          <w:rtl/>
        </w:rPr>
        <w:t xml:space="preserve"> به عنوان نمونه درباره برقی، اگر شیخ طوسی احمد بن ابی عبد الله تعبیر کند نشانگر اخذ از کتاب برقی است اما اگر احمد بن محمد بن خالد تعبیر کند روایت از کافی اخذ شده است. </w:t>
      </w:r>
    </w:p>
    <w:p w:rsidR="00503E26" w:rsidRDefault="00503E26" w:rsidP="00DA6DEF">
      <w:pPr>
        <w:jc w:val="both"/>
        <w:rPr>
          <w:rtl/>
        </w:rPr>
      </w:pPr>
      <w:r>
        <w:rPr>
          <w:rFonts w:hint="cs"/>
          <w:rtl/>
        </w:rPr>
        <w:t xml:space="preserve">درباره فرمایش ایشان مفصل در مقاله </w:t>
      </w:r>
      <w:r w:rsidR="009861F7">
        <w:rPr>
          <w:rFonts w:hint="cs"/>
          <w:rtl/>
        </w:rPr>
        <w:t xml:space="preserve">الشیخ الطوسی و مصادر </w:t>
      </w:r>
      <w:r w:rsidR="00A02E18">
        <w:rPr>
          <w:rFonts w:hint="cs"/>
          <w:rtl/>
        </w:rPr>
        <w:t xml:space="preserve">کتابه تهذیب الاحکام </w:t>
      </w:r>
      <w:r>
        <w:rPr>
          <w:rFonts w:hint="cs"/>
          <w:rtl/>
        </w:rPr>
        <w:t xml:space="preserve"> که </w:t>
      </w:r>
      <w:r w:rsidR="00A02E18">
        <w:rPr>
          <w:rFonts w:hint="cs"/>
          <w:rtl/>
        </w:rPr>
        <w:t xml:space="preserve">در </w:t>
      </w:r>
      <w:r w:rsidR="00DA6DEF">
        <w:rPr>
          <w:rFonts w:hint="cs"/>
          <w:rtl/>
        </w:rPr>
        <w:t>شماره</w:t>
      </w:r>
      <w:r w:rsidR="00A02E18">
        <w:rPr>
          <w:rFonts w:hint="cs"/>
          <w:rtl/>
        </w:rPr>
        <w:t xml:space="preserve"> 6 علوم حدیث چاپ شده</w:t>
      </w:r>
      <w:r>
        <w:rPr>
          <w:rFonts w:hint="cs"/>
          <w:rtl/>
        </w:rPr>
        <w:t xml:space="preserve">، بحث کرده ام. </w:t>
      </w:r>
    </w:p>
    <w:p w:rsidR="009D3DD2" w:rsidRDefault="00503E26" w:rsidP="00F82188">
      <w:pPr>
        <w:jc w:val="both"/>
        <w:rPr>
          <w:rtl/>
        </w:rPr>
      </w:pPr>
      <w:r>
        <w:rPr>
          <w:rFonts w:hint="cs"/>
          <w:rtl/>
        </w:rPr>
        <w:t xml:space="preserve">این مطلب که تمام کسانی که در صدر سند تهذیب وجود دارند صاحب کتاب منبع نبوده، مطلب صحیحی است. همچنین این که شاهد بر این مطلب در خود مشیخه نیز وجود دارد، سخن صحیحی است. </w:t>
      </w:r>
      <w:r w:rsidR="009861F7">
        <w:rPr>
          <w:rFonts w:hint="cs"/>
          <w:rtl/>
        </w:rPr>
        <w:t xml:space="preserve">اما ضابطه ای که آقای سیستانی درباره احمد بن محمد بن خالد بیان کرده اند، </w:t>
      </w:r>
      <w:r w:rsidR="006C2AD4">
        <w:rPr>
          <w:rFonts w:hint="cs"/>
          <w:rtl/>
        </w:rPr>
        <w:t>تمام</w:t>
      </w:r>
      <w:r w:rsidR="009861F7">
        <w:rPr>
          <w:rFonts w:hint="cs"/>
          <w:rtl/>
        </w:rPr>
        <w:t xml:space="preserve"> نیست که به تفصی</w:t>
      </w:r>
      <w:r w:rsidR="009D3DD2">
        <w:rPr>
          <w:rFonts w:hint="cs"/>
          <w:rtl/>
        </w:rPr>
        <w:t>ل در مقاله مذکور بیان کرده ایم که عبارت مشیخه یا دالّ بر خلاف است یا دلالتی ندارد.</w:t>
      </w:r>
    </w:p>
    <w:p w:rsidR="009D3DD2" w:rsidRDefault="007F0F20" w:rsidP="00F82188">
      <w:pPr>
        <w:jc w:val="both"/>
        <w:rPr>
          <w:rtl/>
        </w:rPr>
      </w:pPr>
      <w:r>
        <w:rPr>
          <w:rFonts w:hint="cs"/>
          <w:rtl/>
        </w:rPr>
        <w:t xml:space="preserve">نکته اصلی این است که می توان با نگاه به ترتیب روایات، مصدر روایات وارد شده در تهذیب را شناخت. درباره روایت ناقل قضیه سمره نیز باید ترتیب روایات </w:t>
      </w:r>
      <w:r w:rsidR="00C30E50">
        <w:rPr>
          <w:rFonts w:hint="cs"/>
          <w:rtl/>
        </w:rPr>
        <w:t xml:space="preserve">تهذیب در این </w:t>
      </w:r>
      <w:r w:rsidR="00E9166F">
        <w:rPr>
          <w:rFonts w:hint="cs"/>
          <w:rtl/>
        </w:rPr>
        <w:t xml:space="preserve">مورد را مشاهده کرد </w:t>
      </w:r>
      <w:r w:rsidR="0010723D">
        <w:rPr>
          <w:rFonts w:hint="cs"/>
          <w:rtl/>
        </w:rPr>
        <w:t xml:space="preserve">و آن را با روایات کافی مقایسه کرد </w:t>
      </w:r>
      <w:r w:rsidR="00E9166F">
        <w:rPr>
          <w:rFonts w:hint="cs"/>
          <w:rtl/>
        </w:rPr>
        <w:t xml:space="preserve">تا فهمید آیا مصدر این روایت در تهذیب، کتاب کافی است؟ </w:t>
      </w:r>
    </w:p>
    <w:p w:rsidR="00C30E50" w:rsidRDefault="00C30E50" w:rsidP="0010723D">
      <w:pPr>
        <w:jc w:val="both"/>
        <w:rPr>
          <w:rtl/>
        </w:rPr>
      </w:pPr>
      <w:r>
        <w:rPr>
          <w:rFonts w:hint="cs"/>
          <w:rtl/>
        </w:rPr>
        <w:t xml:space="preserve">هر چند نباید در هر بحثی </w:t>
      </w:r>
      <w:r w:rsidR="0010723D">
        <w:rPr>
          <w:rFonts w:hint="cs"/>
          <w:rtl/>
        </w:rPr>
        <w:t xml:space="preserve">به خصوص </w:t>
      </w:r>
      <w:r>
        <w:rPr>
          <w:rFonts w:hint="cs"/>
          <w:rtl/>
        </w:rPr>
        <w:t xml:space="preserve">دنبال ثمره گشت زیرا اولا این مباحث نوعا ثمره داشته و از سویی دیگر، دنبال ثمره گشتن موجب محدودیت ذهنی می شود. اما در بحث مذکور یکی از ثمرات این است که اگر تهذیب از کافی اخذ کرده باشد، تهذیب نسخه ای از کافی بوده و با تهذیب می توان نسخه کافی را تصحیح کرد. </w:t>
      </w:r>
    </w:p>
    <w:p w:rsidR="009861F7" w:rsidRPr="002659CB" w:rsidRDefault="009861F7" w:rsidP="00F82188">
      <w:pPr>
        <w:jc w:val="both"/>
        <w:rPr>
          <w:rtl/>
        </w:rPr>
      </w:pPr>
    </w:p>
    <w:sectPr w:rsidR="009861F7" w:rsidRPr="002659C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9F" w:rsidRDefault="00FF239F" w:rsidP="008B750B">
      <w:pPr>
        <w:spacing w:line="240" w:lineRule="auto"/>
      </w:pPr>
      <w:r>
        <w:separator/>
      </w:r>
    </w:p>
  </w:endnote>
  <w:endnote w:type="continuationSeparator" w:id="0">
    <w:p w:rsidR="00FF239F" w:rsidRDefault="00FF239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313B2" w:rsidRPr="003313B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0321C" w:rsidP="001B6799">
          <w:pPr>
            <w:pStyle w:val="Footer"/>
            <w:bidi w:val="0"/>
            <w:rPr>
              <w:color w:val="808080" w:themeColor="background1" w:themeShade="80"/>
              <w:rtl/>
            </w:rPr>
          </w:pPr>
          <w:bookmarkStart w:id="13" w:name="BokAdres"/>
          <w:bookmarkEnd w:id="13"/>
          <w:r>
            <w:rPr>
              <w:color w:val="808080" w:themeColor="background1" w:themeShade="80"/>
            </w:rPr>
            <w:t>U1js1_13980626-003_mr1_mfeb.ir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9F" w:rsidRDefault="00FF239F" w:rsidP="008B750B">
      <w:pPr>
        <w:spacing w:line="240" w:lineRule="auto"/>
      </w:pPr>
      <w:r>
        <w:separator/>
      </w:r>
    </w:p>
  </w:footnote>
  <w:footnote w:type="continuationSeparator" w:id="0">
    <w:p w:rsidR="00FF239F" w:rsidRDefault="00FF239F" w:rsidP="008B750B">
      <w:pPr>
        <w:spacing w:line="240" w:lineRule="auto"/>
      </w:pPr>
      <w:r>
        <w:continuationSeparator/>
      </w:r>
    </w:p>
  </w:footnote>
  <w:footnote w:id="1">
    <w:p w:rsidR="00677433" w:rsidRDefault="00677433">
      <w:pPr>
        <w:pStyle w:val="FootnoteText"/>
        <w:rPr>
          <w:rtl/>
        </w:rPr>
      </w:pPr>
      <w:r>
        <w:rPr>
          <w:rStyle w:val="FootnoteReference"/>
        </w:rPr>
        <w:footnoteRef/>
      </w:r>
      <w:r>
        <w:rPr>
          <w:rtl/>
        </w:rPr>
        <w:t xml:space="preserve"> </w:t>
      </w:r>
      <w:r>
        <w:rPr>
          <w:rFonts w:hint="cs"/>
          <w:rtl/>
        </w:rPr>
        <w:t xml:space="preserve">سوال: برخی از کتب مانند تقریرات درس آقا ضیاء، به برخی از آیات مانند آیه 33 سوره بقره (لا تضارّ والده بولده و لا مولود له بولده) برای قاعده لا ضرر تمسک کرده اند. </w:t>
      </w:r>
      <w:r w:rsidR="00F66ACE">
        <w:rPr>
          <w:rFonts w:hint="cs"/>
          <w:rtl/>
        </w:rPr>
        <w:t>چرا درباره آیا</w:t>
      </w:r>
      <w:r>
        <w:rPr>
          <w:rFonts w:hint="cs"/>
          <w:rtl/>
        </w:rPr>
        <w:t>ت دالّ بر لا ضرر بحث نمی شود؟</w:t>
      </w:r>
    </w:p>
    <w:p w:rsidR="00677433" w:rsidRDefault="00677433">
      <w:pPr>
        <w:pStyle w:val="FootnoteText"/>
      </w:pPr>
      <w:r>
        <w:rPr>
          <w:rFonts w:hint="cs"/>
          <w:rtl/>
        </w:rPr>
        <w:t xml:space="preserve">پاسخ: بحث در ادله عام لا ضرر است و این آیاات نهایتا تطبیق قاعده بر موردی خاص را بیان می کنند. </w:t>
      </w:r>
      <w:r w:rsidR="005F31D0">
        <w:rPr>
          <w:rFonts w:hint="cs"/>
          <w:rtl/>
        </w:rPr>
        <w:t xml:space="preserve">حتی اگر در ذیل آیه روایات عامی درباره لا ضرر نیز وارد شده باشد، نشان می دهد آیه تنها تطبیق قاعده کلی است و روایت بیان کننده آن قاعده است که استدلال در این فرض، به روایت خواهد بود نه آیه. بله به تناسب بحث فهم معنای لا ضرر و لا ضرار، به آیاتی که تطبیق قاعده باشد اشاره خواهد شد اما به عنوان دلیل بر قاعده بحث نمی کنیم. </w:t>
      </w:r>
    </w:p>
  </w:footnote>
  <w:footnote w:id="2">
    <w:p w:rsidR="00B8720D" w:rsidRDefault="00B8720D">
      <w:pPr>
        <w:pStyle w:val="FootnoteText"/>
        <w:rPr>
          <w:rtl/>
        </w:rPr>
      </w:pPr>
      <w:r>
        <w:rPr>
          <w:rStyle w:val="FootnoteReference"/>
        </w:rPr>
        <w:footnoteRef/>
      </w:r>
      <w:r>
        <w:rPr>
          <w:rtl/>
        </w:rPr>
        <w:t xml:space="preserve"> </w:t>
      </w:r>
      <w:r w:rsidRPr="00B8720D">
        <w:rPr>
          <w:rFonts w:hint="cs"/>
          <w:rtl/>
        </w:rPr>
        <w:t>الكافي</w:t>
      </w:r>
      <w:r w:rsidRPr="00B8720D">
        <w:rPr>
          <w:rtl/>
        </w:rPr>
        <w:t xml:space="preserve"> (</w:t>
      </w:r>
      <w:r w:rsidRPr="00B8720D">
        <w:rPr>
          <w:rFonts w:hint="cs"/>
          <w:rtl/>
        </w:rPr>
        <w:t>ط</w:t>
      </w:r>
      <w:r w:rsidRPr="00B8720D">
        <w:rPr>
          <w:rtl/>
        </w:rPr>
        <w:t xml:space="preserve"> - </w:t>
      </w:r>
      <w:r w:rsidRPr="00B8720D">
        <w:rPr>
          <w:rFonts w:hint="cs"/>
          <w:rtl/>
        </w:rPr>
        <w:t>الإسلامية</w:t>
      </w:r>
      <w:r w:rsidRPr="00B8720D">
        <w:rPr>
          <w:rtl/>
        </w:rPr>
        <w:t xml:space="preserve">) </w:t>
      </w:r>
      <w:r w:rsidRPr="00B8720D">
        <w:rPr>
          <w:rFonts w:hint="cs"/>
          <w:rtl/>
        </w:rPr>
        <w:t>؛</w:t>
      </w:r>
      <w:r w:rsidRPr="00B8720D">
        <w:rPr>
          <w:rtl/>
        </w:rPr>
        <w:t xml:space="preserve"> </w:t>
      </w:r>
      <w:r w:rsidRPr="00B8720D">
        <w:rPr>
          <w:rFonts w:hint="cs"/>
          <w:rtl/>
        </w:rPr>
        <w:t>ج‏</w:t>
      </w:r>
      <w:r w:rsidRPr="00B8720D">
        <w:rPr>
          <w:rtl/>
        </w:rPr>
        <w:t xml:space="preserve">5 </w:t>
      </w:r>
      <w:r w:rsidRPr="00B8720D">
        <w:rPr>
          <w:rFonts w:hint="cs"/>
          <w:rtl/>
        </w:rPr>
        <w:t>؛</w:t>
      </w:r>
      <w:r w:rsidRPr="00B8720D">
        <w:rPr>
          <w:rtl/>
        </w:rPr>
        <w:t xml:space="preserve"> </w:t>
      </w:r>
      <w:r w:rsidRPr="00B8720D">
        <w:rPr>
          <w:rFonts w:hint="cs"/>
          <w:rtl/>
        </w:rPr>
        <w:t>ص</w:t>
      </w:r>
      <w:r w:rsidRPr="00B8720D">
        <w:rPr>
          <w:rtl/>
        </w:rPr>
        <w:t>292</w:t>
      </w:r>
    </w:p>
  </w:footnote>
  <w:footnote w:id="3">
    <w:p w:rsidR="00314EF4" w:rsidRDefault="00314EF4" w:rsidP="00314EF4">
      <w:pPr>
        <w:pStyle w:val="FootnoteText"/>
        <w:rPr>
          <w:rtl/>
        </w:rPr>
      </w:pPr>
      <w:r>
        <w:rPr>
          <w:rStyle w:val="FootnoteReference"/>
        </w:rPr>
        <w:footnoteRef/>
      </w:r>
      <w:r>
        <w:rPr>
          <w:rFonts w:hint="cs"/>
          <w:rtl/>
        </w:rPr>
        <w:t xml:space="preserve"> </w:t>
      </w:r>
      <w:r w:rsidRPr="00314EF4">
        <w:rPr>
          <w:rFonts w:hint="cs"/>
          <w:rtl/>
        </w:rPr>
        <w:t>الخلاصةللحلي</w:t>
      </w:r>
      <w:r w:rsidRPr="00314EF4">
        <w:rPr>
          <w:rtl/>
        </w:rPr>
        <w:t xml:space="preserve"> </w:t>
      </w:r>
      <w:r w:rsidRPr="00314EF4">
        <w:rPr>
          <w:rFonts w:hint="cs"/>
          <w:rtl/>
        </w:rPr>
        <w:t>ص</w:t>
      </w:r>
      <w:r w:rsidRPr="00314EF4">
        <w:rPr>
          <w:rtl/>
        </w:rPr>
        <w:t xml:space="preserve"> :  271</w:t>
      </w:r>
      <w:r>
        <w:rPr>
          <w:rtl/>
        </w:rPr>
        <w:t xml:space="preserve"> </w:t>
      </w:r>
    </w:p>
    <w:p w:rsidR="00314EF4" w:rsidRDefault="00314EF4" w:rsidP="00314EF4">
      <w:pPr>
        <w:pStyle w:val="FootnoteText"/>
        <w:rPr>
          <w:rtl/>
        </w:rPr>
      </w:pPr>
      <w:r>
        <w:rPr>
          <w:rFonts w:hint="cs"/>
          <w:rtl/>
        </w:rPr>
        <w:t>الفائدة</w:t>
      </w:r>
      <w:r>
        <w:rPr>
          <w:rtl/>
        </w:rPr>
        <w:t xml:space="preserve"> </w:t>
      </w:r>
      <w:r>
        <w:rPr>
          <w:rFonts w:hint="cs"/>
          <w:rtl/>
        </w:rPr>
        <w:t>الثالثة</w:t>
      </w:r>
      <w:r>
        <w:rPr>
          <w:rtl/>
        </w:rPr>
        <w:t xml:space="preserve"> </w:t>
      </w:r>
      <w:r>
        <w:rPr>
          <w:rFonts w:hint="cs"/>
          <w:rtl/>
        </w:rPr>
        <w:t>: قال</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محمد</w:t>
      </w:r>
      <w:r>
        <w:rPr>
          <w:rtl/>
        </w:rPr>
        <w:t xml:space="preserve"> </w:t>
      </w:r>
      <w:r>
        <w:rPr>
          <w:rFonts w:hint="cs"/>
          <w:rtl/>
        </w:rPr>
        <w:t>بن</w:t>
      </w:r>
      <w:r>
        <w:rPr>
          <w:rtl/>
        </w:rPr>
        <w:t xml:space="preserve"> </w:t>
      </w:r>
      <w:r>
        <w:rPr>
          <w:rFonts w:hint="cs"/>
          <w:rtl/>
        </w:rPr>
        <w:t>يعقوب</w:t>
      </w:r>
      <w:r>
        <w:rPr>
          <w:rtl/>
        </w:rPr>
        <w:t xml:space="preserve"> </w:t>
      </w:r>
      <w:r>
        <w:rPr>
          <w:rFonts w:hint="cs"/>
          <w:rtl/>
        </w:rPr>
        <w:t>الكليني</w:t>
      </w:r>
      <w:r>
        <w:rPr>
          <w:rtl/>
        </w:rPr>
        <w:t xml:space="preserve"> </w:t>
      </w:r>
      <w:r>
        <w:rPr>
          <w:rFonts w:hint="cs"/>
          <w:rtl/>
        </w:rPr>
        <w:t>في</w:t>
      </w:r>
      <w:r>
        <w:rPr>
          <w:rtl/>
        </w:rPr>
        <w:t xml:space="preserve"> </w:t>
      </w:r>
      <w:r>
        <w:rPr>
          <w:rFonts w:hint="cs"/>
          <w:rtl/>
        </w:rPr>
        <w:t>كتابه</w:t>
      </w:r>
      <w:r>
        <w:rPr>
          <w:rtl/>
        </w:rPr>
        <w:t xml:space="preserve"> </w:t>
      </w:r>
      <w:r>
        <w:rPr>
          <w:rFonts w:hint="cs"/>
          <w:rtl/>
        </w:rPr>
        <w:t>الكافي</w:t>
      </w:r>
      <w:r>
        <w:rPr>
          <w:rtl/>
        </w:rPr>
        <w:t xml:space="preserve"> </w:t>
      </w:r>
      <w:r>
        <w:rPr>
          <w:rFonts w:hint="cs"/>
          <w:rtl/>
        </w:rPr>
        <w:t>في</w:t>
      </w:r>
      <w:r>
        <w:rPr>
          <w:rtl/>
        </w:rPr>
        <w:t xml:space="preserve"> </w:t>
      </w:r>
      <w:r>
        <w:rPr>
          <w:rFonts w:hint="cs"/>
          <w:rtl/>
        </w:rPr>
        <w:t>أخبار</w:t>
      </w:r>
      <w:r>
        <w:rPr>
          <w:rtl/>
        </w:rPr>
        <w:t xml:space="preserve"> </w:t>
      </w:r>
      <w:r>
        <w:rPr>
          <w:rFonts w:hint="cs"/>
          <w:rtl/>
        </w:rPr>
        <w:t>كثيرة</w:t>
      </w:r>
      <w:r>
        <w:rPr>
          <w:rtl/>
        </w:rPr>
        <w:t xml:space="preserve">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قال</w:t>
      </w:r>
      <w:r>
        <w:rPr>
          <w:rtl/>
        </w:rPr>
        <w:t xml:space="preserve"> </w:t>
      </w:r>
      <w:r>
        <w:rPr>
          <w:rFonts w:hint="cs"/>
          <w:rtl/>
        </w:rPr>
        <w:t>و</w:t>
      </w:r>
      <w:r>
        <w:rPr>
          <w:rtl/>
        </w:rPr>
        <w:t xml:space="preserve"> </w:t>
      </w:r>
      <w:r>
        <w:rPr>
          <w:rFonts w:hint="cs"/>
          <w:rtl/>
        </w:rPr>
        <w:t>المراد</w:t>
      </w:r>
      <w:r>
        <w:rPr>
          <w:rtl/>
        </w:rPr>
        <w:t xml:space="preserve"> </w:t>
      </w:r>
      <w:r>
        <w:rPr>
          <w:rFonts w:hint="cs"/>
          <w:rtl/>
        </w:rPr>
        <w:t>بقولي</w:t>
      </w:r>
      <w:r>
        <w:rPr>
          <w:rtl/>
        </w:rPr>
        <w:t xml:space="preserve">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p>
    <w:p w:rsidR="00314EF4" w:rsidRDefault="00314EF4" w:rsidP="00314EF4">
      <w:pPr>
        <w:pStyle w:val="FootnoteText"/>
      </w:pP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موسى</w:t>
      </w:r>
      <w:r>
        <w:rPr>
          <w:rtl/>
        </w:rPr>
        <w:t xml:space="preserve"> </w:t>
      </w:r>
      <w:r>
        <w:rPr>
          <w:rFonts w:hint="cs"/>
          <w:rtl/>
        </w:rPr>
        <w:t>الكمنداني</w:t>
      </w:r>
      <w:r>
        <w:rPr>
          <w:rtl/>
        </w:rPr>
        <w:t xml:space="preserve"> </w:t>
      </w:r>
      <w:r>
        <w:rPr>
          <w:rFonts w:hint="cs"/>
          <w:rtl/>
        </w:rPr>
        <w:t>و</w:t>
      </w:r>
      <w:r>
        <w:rPr>
          <w:rtl/>
        </w:rPr>
        <w:t xml:space="preserve"> </w:t>
      </w:r>
      <w:r>
        <w:rPr>
          <w:rFonts w:hint="cs"/>
          <w:rtl/>
        </w:rPr>
        <w:t>داود</w:t>
      </w:r>
      <w:r>
        <w:rPr>
          <w:rtl/>
        </w:rPr>
        <w:t xml:space="preserve"> </w:t>
      </w:r>
      <w:r>
        <w:rPr>
          <w:rFonts w:hint="cs"/>
          <w:rtl/>
        </w:rPr>
        <w:t>بن</w:t>
      </w:r>
      <w:r>
        <w:rPr>
          <w:rtl/>
        </w:rPr>
        <w:t xml:space="preserve"> </w:t>
      </w:r>
      <w:r>
        <w:rPr>
          <w:rFonts w:hint="cs"/>
          <w:rtl/>
        </w:rPr>
        <w:t>كورة</w:t>
      </w:r>
      <w:r>
        <w:rPr>
          <w:rtl/>
        </w:rPr>
        <w:t xml:space="preserve"> </w:t>
      </w:r>
      <w:r>
        <w:rPr>
          <w:rFonts w:hint="cs"/>
          <w:rtl/>
        </w:rPr>
        <w:t>و</w:t>
      </w:r>
      <w:r>
        <w:rPr>
          <w:rtl/>
        </w:rPr>
        <w:t xml:space="preserve"> </w:t>
      </w:r>
      <w:r>
        <w:rPr>
          <w:rFonts w:hint="cs"/>
          <w:rtl/>
        </w:rPr>
        <w:t>أحمد</w:t>
      </w:r>
      <w:r>
        <w:rPr>
          <w:rtl/>
        </w:rPr>
        <w:t xml:space="preserve"> </w:t>
      </w:r>
      <w:r>
        <w:rPr>
          <w:rFonts w:hint="cs"/>
          <w:rtl/>
        </w:rPr>
        <w:t>بن</w:t>
      </w:r>
      <w:r>
        <w:rPr>
          <w:rtl/>
        </w:rPr>
        <w:t xml:space="preserve"> </w:t>
      </w:r>
      <w:r>
        <w:rPr>
          <w:rFonts w:hint="cs"/>
          <w:rtl/>
        </w:rPr>
        <w:t>إدريس</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هاشم</w:t>
      </w:r>
      <w:r>
        <w:rPr>
          <w:rtl/>
        </w:rPr>
        <w:t xml:space="preserve"> </w:t>
      </w:r>
      <w:r>
        <w:rPr>
          <w:rFonts w:hint="cs"/>
          <w:rtl/>
        </w:rPr>
        <w:t>و</w:t>
      </w:r>
      <w:r>
        <w:rPr>
          <w:rtl/>
        </w:rPr>
        <w:t xml:space="preserve"> </w:t>
      </w:r>
      <w:r>
        <w:rPr>
          <w:rFonts w:hint="cs"/>
          <w:rtl/>
        </w:rPr>
        <w:t>قال</w:t>
      </w:r>
      <w:r>
        <w:rPr>
          <w:rtl/>
        </w:rPr>
        <w:t xml:space="preserve"> </w:t>
      </w:r>
      <w:r>
        <w:rPr>
          <w:rFonts w:hint="cs"/>
          <w:rtl/>
        </w:rPr>
        <w:t>كلما</w:t>
      </w:r>
      <w:r>
        <w:rPr>
          <w:rtl/>
        </w:rPr>
        <w:t xml:space="preserve"> </w:t>
      </w:r>
      <w:r>
        <w:rPr>
          <w:rFonts w:hint="cs"/>
          <w:rtl/>
        </w:rPr>
        <w:t>ذكرته</w:t>
      </w:r>
      <w:r>
        <w:rPr>
          <w:rtl/>
        </w:rPr>
        <w:t xml:space="preserve"> </w:t>
      </w:r>
      <w:r>
        <w:rPr>
          <w:rFonts w:hint="cs"/>
          <w:rtl/>
        </w:rPr>
        <w:t>في</w:t>
      </w:r>
      <w:r>
        <w:rPr>
          <w:rtl/>
        </w:rPr>
        <w:t xml:space="preserve"> </w:t>
      </w:r>
      <w:r>
        <w:rPr>
          <w:rFonts w:hint="cs"/>
          <w:rtl/>
        </w:rPr>
        <w:t>كتابي</w:t>
      </w:r>
      <w:r>
        <w:rPr>
          <w:rtl/>
        </w:rPr>
        <w:t xml:space="preserve"> </w:t>
      </w:r>
      <w:r>
        <w:rPr>
          <w:rFonts w:hint="cs"/>
          <w:rtl/>
        </w:rPr>
        <w:t>المشار</w:t>
      </w:r>
      <w:r>
        <w:rPr>
          <w:rtl/>
        </w:rPr>
        <w:t xml:space="preserve"> </w:t>
      </w:r>
      <w:r>
        <w:rPr>
          <w:rFonts w:hint="cs"/>
          <w:rtl/>
        </w:rPr>
        <w:t>إليه</w:t>
      </w:r>
      <w:r>
        <w:rPr>
          <w:rtl/>
        </w:rPr>
        <w:t xml:space="preserve">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البرقي</w:t>
      </w:r>
      <w:r>
        <w:rPr>
          <w:rtl/>
        </w:rPr>
        <w:t xml:space="preserve"> </w:t>
      </w:r>
      <w:r>
        <w:rPr>
          <w:rFonts w:hint="cs"/>
          <w:rtl/>
        </w:rPr>
        <w:t>فهم</w:t>
      </w:r>
      <w:r>
        <w:rPr>
          <w:rtl/>
        </w:rPr>
        <w:t xml:space="preserve"> </w:t>
      </w: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أذينة</w:t>
      </w:r>
      <w:r>
        <w:rPr>
          <w:rtl/>
        </w:rPr>
        <w:t xml:space="preserve"> </w:t>
      </w:r>
      <w:r>
        <w:rPr>
          <w:rFonts w:hint="cs"/>
          <w:rtl/>
        </w:rPr>
        <w:t>و</w:t>
      </w:r>
      <w:r>
        <w:rPr>
          <w:rtl/>
        </w:rPr>
        <w:t xml:space="preserve"> </w:t>
      </w:r>
      <w:r>
        <w:rPr>
          <w:rFonts w:hint="cs"/>
          <w:rtl/>
        </w:rPr>
        <w:t>أحمد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أمية</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الحسن</w:t>
      </w:r>
      <w:r>
        <w:rPr>
          <w:rtl/>
        </w:rPr>
        <w:t xml:space="preserve"> </w:t>
      </w:r>
      <w:r>
        <w:rPr>
          <w:rFonts w:hint="cs"/>
          <w:rtl/>
        </w:rPr>
        <w:t>قال</w:t>
      </w:r>
      <w:r>
        <w:rPr>
          <w:rtl/>
        </w:rPr>
        <w:t xml:space="preserve"> </w:t>
      </w:r>
      <w:r>
        <w:rPr>
          <w:rFonts w:hint="cs"/>
          <w:rtl/>
        </w:rPr>
        <w:t>و</w:t>
      </w:r>
      <w:r>
        <w:rPr>
          <w:rtl/>
        </w:rPr>
        <w:t xml:space="preserve"> </w:t>
      </w:r>
      <w:r>
        <w:rPr>
          <w:rFonts w:hint="cs"/>
          <w:rtl/>
        </w:rPr>
        <w:t>كلما</w:t>
      </w:r>
      <w:r>
        <w:rPr>
          <w:rtl/>
        </w:rPr>
        <w:t xml:space="preserve"> </w:t>
      </w:r>
      <w:r>
        <w:rPr>
          <w:rFonts w:hint="cs"/>
          <w:rtl/>
        </w:rPr>
        <w:t>ذكرته</w:t>
      </w:r>
      <w:r>
        <w:rPr>
          <w:rtl/>
        </w:rPr>
        <w:t xml:space="preserve"> </w:t>
      </w:r>
      <w:r>
        <w:rPr>
          <w:rFonts w:hint="cs"/>
          <w:rtl/>
        </w:rPr>
        <w:t>في</w:t>
      </w:r>
      <w:r>
        <w:rPr>
          <w:rtl/>
        </w:rPr>
        <w:t xml:space="preserve"> </w:t>
      </w:r>
      <w:r>
        <w:rPr>
          <w:rFonts w:hint="cs"/>
          <w:rtl/>
        </w:rPr>
        <w:t>كتابي</w:t>
      </w:r>
      <w:r>
        <w:rPr>
          <w:rtl/>
        </w:rPr>
        <w:t xml:space="preserve"> </w:t>
      </w:r>
      <w:r>
        <w:rPr>
          <w:rFonts w:hint="cs"/>
          <w:rtl/>
        </w:rPr>
        <w:t>المشار</w:t>
      </w:r>
      <w:r>
        <w:rPr>
          <w:rtl/>
        </w:rPr>
        <w:t xml:space="preserve"> </w:t>
      </w:r>
      <w:r>
        <w:rPr>
          <w:rFonts w:hint="cs"/>
          <w:rtl/>
        </w:rPr>
        <w:t>إليه</w:t>
      </w:r>
      <w:r>
        <w:rPr>
          <w:rtl/>
        </w:rPr>
        <w:t xml:space="preserve">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سهل</w:t>
      </w:r>
      <w:r>
        <w:rPr>
          <w:rtl/>
        </w:rPr>
        <w:t xml:space="preserve"> </w:t>
      </w:r>
      <w:r>
        <w:rPr>
          <w:rFonts w:hint="cs"/>
          <w:rtl/>
        </w:rPr>
        <w:t>بن</w:t>
      </w:r>
      <w:r>
        <w:rPr>
          <w:rtl/>
        </w:rPr>
        <w:t xml:space="preserve"> </w:t>
      </w:r>
      <w:r>
        <w:rPr>
          <w:rFonts w:hint="cs"/>
          <w:rtl/>
        </w:rPr>
        <w:t>زياد</w:t>
      </w:r>
      <w:r>
        <w:rPr>
          <w:rtl/>
        </w:rPr>
        <w:t xml:space="preserve"> </w:t>
      </w:r>
      <w:r>
        <w:rPr>
          <w:rFonts w:hint="cs"/>
          <w:rtl/>
        </w:rPr>
        <w:t>فهم</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علان</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عقيل</w:t>
      </w:r>
      <w:r>
        <w:rPr>
          <w:rtl/>
        </w:rPr>
        <w:t xml:space="preserve"> </w:t>
      </w:r>
      <w:r>
        <w:rPr>
          <w:rFonts w:hint="cs"/>
          <w:rtl/>
        </w:rPr>
        <w:t>الكليني</w:t>
      </w:r>
      <w:r>
        <w:rPr>
          <w:rtl/>
        </w:rPr>
        <w:t>.</w:t>
      </w:r>
    </w:p>
  </w:footnote>
  <w:footnote w:id="4">
    <w:p w:rsidR="0025555F" w:rsidRDefault="0025555F">
      <w:pPr>
        <w:pStyle w:val="FootnoteText"/>
      </w:pPr>
      <w:r>
        <w:rPr>
          <w:rStyle w:val="FootnoteReference"/>
        </w:rPr>
        <w:footnoteRef/>
      </w:r>
      <w:r>
        <w:rPr>
          <w:rtl/>
        </w:rPr>
        <w:t xml:space="preserve"> </w:t>
      </w:r>
      <w:r>
        <w:rPr>
          <w:rFonts w:hint="cs"/>
          <w:rtl/>
        </w:rPr>
        <w:t xml:space="preserve">ابن الغضائری، ح1، ص: 39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6" w:name="BokNum"/>
    <w:bookmarkEnd w:id="6"/>
    <w:r w:rsidR="00F0321C">
      <w:rPr>
        <w:b/>
        <w:bCs/>
        <w:sz w:val="20"/>
        <w:szCs w:val="24"/>
        <w:rtl/>
      </w:rPr>
      <w:t>003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F0321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F0321C">
      <w:rPr>
        <w:rFonts w:hint="cs"/>
        <w:b/>
        <w:bCs/>
        <w:color w:val="632423" w:themeColor="accent2" w:themeShade="80"/>
        <w:sz w:val="20"/>
        <w:szCs w:val="24"/>
        <w:rtl/>
      </w:rPr>
      <w:t>سید</w:t>
    </w:r>
    <w:r w:rsidR="00F0321C">
      <w:rPr>
        <w:b/>
        <w:bCs/>
        <w:color w:val="632423" w:themeColor="accent2" w:themeShade="80"/>
        <w:sz w:val="20"/>
        <w:szCs w:val="24"/>
        <w:rtl/>
      </w:rPr>
      <w:t xml:space="preserve"> </w:t>
    </w:r>
    <w:r w:rsidR="00F0321C">
      <w:rPr>
        <w:rFonts w:hint="cs"/>
        <w:b/>
        <w:bCs/>
        <w:color w:val="632423" w:themeColor="accent2" w:themeShade="80"/>
        <w:sz w:val="20"/>
        <w:szCs w:val="24"/>
        <w:rtl/>
      </w:rPr>
      <w:t>محمد</w:t>
    </w:r>
    <w:r w:rsidR="00F0321C">
      <w:rPr>
        <w:b/>
        <w:bCs/>
        <w:color w:val="632423" w:themeColor="accent2" w:themeShade="80"/>
        <w:sz w:val="20"/>
        <w:szCs w:val="24"/>
        <w:rtl/>
      </w:rPr>
      <w:t xml:space="preserve"> </w:t>
    </w:r>
    <w:r w:rsidR="00F0321C">
      <w:rPr>
        <w:rFonts w:hint="cs"/>
        <w:b/>
        <w:bCs/>
        <w:color w:val="632423" w:themeColor="accent2" w:themeShade="80"/>
        <w:sz w:val="20"/>
        <w:szCs w:val="24"/>
        <w:rtl/>
      </w:rPr>
      <w:t>جواد</w:t>
    </w:r>
    <w:r w:rsidR="00F0321C">
      <w:rPr>
        <w:b/>
        <w:bCs/>
        <w:color w:val="632423" w:themeColor="accent2" w:themeShade="80"/>
        <w:sz w:val="20"/>
        <w:szCs w:val="24"/>
        <w:rtl/>
      </w:rPr>
      <w:t xml:space="preserve"> </w:t>
    </w:r>
    <w:r w:rsidR="00F0321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9" w:name="BokTarikh"/>
    <w:bookmarkEnd w:id="9"/>
    <w:r w:rsidR="00F0321C">
      <w:rPr>
        <w:sz w:val="24"/>
        <w:szCs w:val="24"/>
        <w:rtl/>
      </w:rPr>
      <w:t>26 /6 /1398</w:t>
    </w:r>
  </w:p>
  <w:p w:rsidR="00FA3B17" w:rsidRPr="00F16B53" w:rsidRDefault="00935A55" w:rsidP="00CB365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0" w:name="BokSabj"/>
    <w:bookmarkEnd w:id="10"/>
    <w:r w:rsidR="00F0321C">
      <w:rPr>
        <w:rFonts w:hint="cs"/>
        <w:sz w:val="24"/>
        <w:szCs w:val="24"/>
        <w:rtl/>
      </w:rPr>
      <w:t>نقل</w:t>
    </w:r>
    <w:r w:rsidR="00F0321C">
      <w:rPr>
        <w:sz w:val="24"/>
        <w:szCs w:val="24"/>
        <w:rtl/>
      </w:rPr>
      <w:t xml:space="preserve"> </w:t>
    </w:r>
    <w:r w:rsidR="00F0321C">
      <w:rPr>
        <w:rFonts w:hint="cs"/>
        <w:sz w:val="24"/>
        <w:szCs w:val="24"/>
        <w:rtl/>
      </w:rPr>
      <w:t>های</w:t>
    </w:r>
    <w:r w:rsidR="00F0321C">
      <w:rPr>
        <w:sz w:val="24"/>
        <w:szCs w:val="24"/>
        <w:rtl/>
      </w:rPr>
      <w:t xml:space="preserve"> </w:t>
    </w:r>
    <w:r w:rsidR="00F0321C">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1" w:name="Bokmoqarer"/>
    <w:bookmarkEnd w:id="11"/>
    <w:r w:rsidR="00CB3654">
      <w:rPr>
        <w:rFonts w:hint="cs"/>
        <w:sz w:val="24"/>
        <w:szCs w:val="24"/>
        <w:rtl/>
      </w:rPr>
      <w:t>مرکز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F0321C">
      <w:rPr>
        <w:rFonts w:hint="cs"/>
        <w:sz w:val="24"/>
        <w:szCs w:val="24"/>
        <w:rtl/>
      </w:rPr>
      <w:t>قضیه</w:t>
    </w:r>
    <w:r w:rsidR="00F0321C">
      <w:rPr>
        <w:sz w:val="24"/>
        <w:szCs w:val="24"/>
        <w:rtl/>
      </w:rPr>
      <w:t xml:space="preserve"> </w:t>
    </w:r>
    <w:r w:rsidR="00F0321C">
      <w:rPr>
        <w:rFonts w:hint="cs"/>
        <w:sz w:val="24"/>
        <w:szCs w:val="24"/>
        <w:rtl/>
      </w:rPr>
      <w:t>سمره</w:t>
    </w:r>
    <w:r w:rsidR="00F0321C">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013"/>
    <w:rsid w:val="000072A3"/>
    <w:rsid w:val="0001278F"/>
    <w:rsid w:val="00025777"/>
    <w:rsid w:val="00025B70"/>
    <w:rsid w:val="000353D7"/>
    <w:rsid w:val="00055496"/>
    <w:rsid w:val="00080A41"/>
    <w:rsid w:val="0008299B"/>
    <w:rsid w:val="000913AA"/>
    <w:rsid w:val="00096C63"/>
    <w:rsid w:val="000B2EE7"/>
    <w:rsid w:val="000B5DB5"/>
    <w:rsid w:val="000C3947"/>
    <w:rsid w:val="000C69BA"/>
    <w:rsid w:val="000C7BCE"/>
    <w:rsid w:val="000D2A37"/>
    <w:rsid w:val="000D30E9"/>
    <w:rsid w:val="000D6818"/>
    <w:rsid w:val="000E335E"/>
    <w:rsid w:val="000F16CF"/>
    <w:rsid w:val="000F5BAC"/>
    <w:rsid w:val="0010723D"/>
    <w:rsid w:val="00114AB7"/>
    <w:rsid w:val="00116B2B"/>
    <w:rsid w:val="00124E3D"/>
    <w:rsid w:val="00127E95"/>
    <w:rsid w:val="00130659"/>
    <w:rsid w:val="00132396"/>
    <w:rsid w:val="001347C7"/>
    <w:rsid w:val="001356B0"/>
    <w:rsid w:val="00151937"/>
    <w:rsid w:val="00156554"/>
    <w:rsid w:val="00181844"/>
    <w:rsid w:val="001837E9"/>
    <w:rsid w:val="00187DFA"/>
    <w:rsid w:val="00191B39"/>
    <w:rsid w:val="001A1BC1"/>
    <w:rsid w:val="001A1EA5"/>
    <w:rsid w:val="001A2574"/>
    <w:rsid w:val="001A27D7"/>
    <w:rsid w:val="001A294E"/>
    <w:rsid w:val="001A4ED8"/>
    <w:rsid w:val="001B2488"/>
    <w:rsid w:val="001B6799"/>
    <w:rsid w:val="001C1362"/>
    <w:rsid w:val="001D2E9A"/>
    <w:rsid w:val="001D53F6"/>
    <w:rsid w:val="001D5934"/>
    <w:rsid w:val="001D597F"/>
    <w:rsid w:val="001E3FD4"/>
    <w:rsid w:val="0020241A"/>
    <w:rsid w:val="00203821"/>
    <w:rsid w:val="00211632"/>
    <w:rsid w:val="0021630D"/>
    <w:rsid w:val="0024121B"/>
    <w:rsid w:val="00247D2F"/>
    <w:rsid w:val="00250575"/>
    <w:rsid w:val="0025555F"/>
    <w:rsid w:val="00256560"/>
    <w:rsid w:val="002659CB"/>
    <w:rsid w:val="0027605E"/>
    <w:rsid w:val="00281E00"/>
    <w:rsid w:val="00290DF1"/>
    <w:rsid w:val="00294A52"/>
    <w:rsid w:val="002B575F"/>
    <w:rsid w:val="002B729B"/>
    <w:rsid w:val="002C53A2"/>
    <w:rsid w:val="002D0040"/>
    <w:rsid w:val="002D2FA8"/>
    <w:rsid w:val="002E220F"/>
    <w:rsid w:val="002E708E"/>
    <w:rsid w:val="002E7A65"/>
    <w:rsid w:val="00307311"/>
    <w:rsid w:val="00314EF4"/>
    <w:rsid w:val="0032100F"/>
    <w:rsid w:val="003313B2"/>
    <w:rsid w:val="0033402C"/>
    <w:rsid w:val="003346E4"/>
    <w:rsid w:val="00340521"/>
    <w:rsid w:val="00345C73"/>
    <w:rsid w:val="00351A46"/>
    <w:rsid w:val="00354A99"/>
    <w:rsid w:val="00360311"/>
    <w:rsid w:val="00361922"/>
    <w:rsid w:val="00363F65"/>
    <w:rsid w:val="0036685C"/>
    <w:rsid w:val="0037339B"/>
    <w:rsid w:val="0038038F"/>
    <w:rsid w:val="00386C11"/>
    <w:rsid w:val="00397466"/>
    <w:rsid w:val="003A6148"/>
    <w:rsid w:val="003C33F6"/>
    <w:rsid w:val="003C3D2E"/>
    <w:rsid w:val="003C43A5"/>
    <w:rsid w:val="003E1C5C"/>
    <w:rsid w:val="003E6650"/>
    <w:rsid w:val="003F5B46"/>
    <w:rsid w:val="00401363"/>
    <w:rsid w:val="00402E47"/>
    <w:rsid w:val="00425015"/>
    <w:rsid w:val="0042716F"/>
    <w:rsid w:val="00430994"/>
    <w:rsid w:val="00431E4C"/>
    <w:rsid w:val="00441B6D"/>
    <w:rsid w:val="00451A03"/>
    <w:rsid w:val="00452A10"/>
    <w:rsid w:val="004556EF"/>
    <w:rsid w:val="00462B07"/>
    <w:rsid w:val="00465BD2"/>
    <w:rsid w:val="004715C8"/>
    <w:rsid w:val="00481C31"/>
    <w:rsid w:val="00482FC1"/>
    <w:rsid w:val="00483027"/>
    <w:rsid w:val="0048629E"/>
    <w:rsid w:val="004871AA"/>
    <w:rsid w:val="004926E1"/>
    <w:rsid w:val="004A2FEA"/>
    <w:rsid w:val="004A6EE0"/>
    <w:rsid w:val="004B3F02"/>
    <w:rsid w:val="004D2DD7"/>
    <w:rsid w:val="004D75C5"/>
    <w:rsid w:val="004E2186"/>
    <w:rsid w:val="004E3391"/>
    <w:rsid w:val="004E66FB"/>
    <w:rsid w:val="004F470A"/>
    <w:rsid w:val="004F4C59"/>
    <w:rsid w:val="00500C8F"/>
    <w:rsid w:val="00501909"/>
    <w:rsid w:val="00503E26"/>
    <w:rsid w:val="00507BBB"/>
    <w:rsid w:val="005128DF"/>
    <w:rsid w:val="005206FE"/>
    <w:rsid w:val="005257ED"/>
    <w:rsid w:val="00526EF2"/>
    <w:rsid w:val="005306F8"/>
    <w:rsid w:val="0054023D"/>
    <w:rsid w:val="005426BF"/>
    <w:rsid w:val="0056213C"/>
    <w:rsid w:val="00580C24"/>
    <w:rsid w:val="005968EF"/>
    <w:rsid w:val="00596C1E"/>
    <w:rsid w:val="005A2E26"/>
    <w:rsid w:val="005C0DAE"/>
    <w:rsid w:val="005C188E"/>
    <w:rsid w:val="005D2349"/>
    <w:rsid w:val="005E1B60"/>
    <w:rsid w:val="005E5507"/>
    <w:rsid w:val="005E607B"/>
    <w:rsid w:val="005F0A8D"/>
    <w:rsid w:val="005F23F9"/>
    <w:rsid w:val="005F31D0"/>
    <w:rsid w:val="005F7098"/>
    <w:rsid w:val="00601229"/>
    <w:rsid w:val="00603B67"/>
    <w:rsid w:val="006125BF"/>
    <w:rsid w:val="006130C1"/>
    <w:rsid w:val="006162A2"/>
    <w:rsid w:val="006240DA"/>
    <w:rsid w:val="0063256E"/>
    <w:rsid w:val="00633F04"/>
    <w:rsid w:val="00635219"/>
    <w:rsid w:val="00635EC0"/>
    <w:rsid w:val="00640B58"/>
    <w:rsid w:val="00651B02"/>
    <w:rsid w:val="00651B19"/>
    <w:rsid w:val="00660A29"/>
    <w:rsid w:val="00670C34"/>
    <w:rsid w:val="00677433"/>
    <w:rsid w:val="00695519"/>
    <w:rsid w:val="006A4134"/>
    <w:rsid w:val="006A5DDA"/>
    <w:rsid w:val="006A6701"/>
    <w:rsid w:val="006B21F4"/>
    <w:rsid w:val="006B3753"/>
    <w:rsid w:val="006B7AD6"/>
    <w:rsid w:val="006C2AD4"/>
    <w:rsid w:val="006C50FD"/>
    <w:rsid w:val="006D1DD4"/>
    <w:rsid w:val="006D4014"/>
    <w:rsid w:val="006D44C1"/>
    <w:rsid w:val="006E5651"/>
    <w:rsid w:val="006E5B85"/>
    <w:rsid w:val="006F026A"/>
    <w:rsid w:val="0070265B"/>
    <w:rsid w:val="00704813"/>
    <w:rsid w:val="007162E1"/>
    <w:rsid w:val="0072290D"/>
    <w:rsid w:val="00723D6D"/>
    <w:rsid w:val="00724537"/>
    <w:rsid w:val="00731724"/>
    <w:rsid w:val="0073474B"/>
    <w:rsid w:val="00735511"/>
    <w:rsid w:val="00737208"/>
    <w:rsid w:val="00744DE6"/>
    <w:rsid w:val="007623E1"/>
    <w:rsid w:val="00762452"/>
    <w:rsid w:val="007639E0"/>
    <w:rsid w:val="007643C6"/>
    <w:rsid w:val="00775507"/>
    <w:rsid w:val="00783473"/>
    <w:rsid w:val="0078594B"/>
    <w:rsid w:val="00795E02"/>
    <w:rsid w:val="007979D0"/>
    <w:rsid w:val="007A4E18"/>
    <w:rsid w:val="007A7B8C"/>
    <w:rsid w:val="007B1377"/>
    <w:rsid w:val="007C6D9E"/>
    <w:rsid w:val="007D1C43"/>
    <w:rsid w:val="007D6C53"/>
    <w:rsid w:val="007E1564"/>
    <w:rsid w:val="007E1E87"/>
    <w:rsid w:val="007E5B3F"/>
    <w:rsid w:val="007F0F20"/>
    <w:rsid w:val="007F2257"/>
    <w:rsid w:val="008002F3"/>
    <w:rsid w:val="0080091D"/>
    <w:rsid w:val="00804108"/>
    <w:rsid w:val="00804FC4"/>
    <w:rsid w:val="00816367"/>
    <w:rsid w:val="00816A0B"/>
    <w:rsid w:val="00824B22"/>
    <w:rsid w:val="00830C53"/>
    <w:rsid w:val="00837FAA"/>
    <w:rsid w:val="00841F77"/>
    <w:rsid w:val="0085276D"/>
    <w:rsid w:val="00863390"/>
    <w:rsid w:val="0086385C"/>
    <w:rsid w:val="00871916"/>
    <w:rsid w:val="00893949"/>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166E"/>
    <w:rsid w:val="009335CC"/>
    <w:rsid w:val="00935A55"/>
    <w:rsid w:val="00941CEB"/>
    <w:rsid w:val="0094281A"/>
    <w:rsid w:val="0094720F"/>
    <w:rsid w:val="00953B28"/>
    <w:rsid w:val="00954322"/>
    <w:rsid w:val="00957CAA"/>
    <w:rsid w:val="009651B7"/>
    <w:rsid w:val="0096778A"/>
    <w:rsid w:val="00977656"/>
    <w:rsid w:val="00983CA3"/>
    <w:rsid w:val="009846A7"/>
    <w:rsid w:val="009861F7"/>
    <w:rsid w:val="0098794D"/>
    <w:rsid w:val="0099497B"/>
    <w:rsid w:val="009A43BA"/>
    <w:rsid w:val="009B0D05"/>
    <w:rsid w:val="009B4CA6"/>
    <w:rsid w:val="009B79F8"/>
    <w:rsid w:val="009C66D5"/>
    <w:rsid w:val="009D13FD"/>
    <w:rsid w:val="009D266A"/>
    <w:rsid w:val="009D2FBA"/>
    <w:rsid w:val="009D3DD2"/>
    <w:rsid w:val="009F7E07"/>
    <w:rsid w:val="00A01522"/>
    <w:rsid w:val="00A02E18"/>
    <w:rsid w:val="00A10A11"/>
    <w:rsid w:val="00A13C6A"/>
    <w:rsid w:val="00A17B09"/>
    <w:rsid w:val="00A457C6"/>
    <w:rsid w:val="00A46AD0"/>
    <w:rsid w:val="00A47063"/>
    <w:rsid w:val="00A473A8"/>
    <w:rsid w:val="00A513F0"/>
    <w:rsid w:val="00A56B13"/>
    <w:rsid w:val="00A61AC8"/>
    <w:rsid w:val="00A62FA4"/>
    <w:rsid w:val="00A6366F"/>
    <w:rsid w:val="00A65D4C"/>
    <w:rsid w:val="00A70512"/>
    <w:rsid w:val="00AA1F60"/>
    <w:rsid w:val="00AA40D7"/>
    <w:rsid w:val="00AB5F7D"/>
    <w:rsid w:val="00AC0C50"/>
    <w:rsid w:val="00AC6FE2"/>
    <w:rsid w:val="00AF3925"/>
    <w:rsid w:val="00B1296B"/>
    <w:rsid w:val="00B2292F"/>
    <w:rsid w:val="00B30060"/>
    <w:rsid w:val="00B42E46"/>
    <w:rsid w:val="00B43169"/>
    <w:rsid w:val="00B54545"/>
    <w:rsid w:val="00B55AE4"/>
    <w:rsid w:val="00B70B46"/>
    <w:rsid w:val="00B71D25"/>
    <w:rsid w:val="00B739B0"/>
    <w:rsid w:val="00B814A3"/>
    <w:rsid w:val="00B8720D"/>
    <w:rsid w:val="00B96F38"/>
    <w:rsid w:val="00BA27B8"/>
    <w:rsid w:val="00BB2255"/>
    <w:rsid w:val="00BC7113"/>
    <w:rsid w:val="00BD0E74"/>
    <w:rsid w:val="00BD1B1C"/>
    <w:rsid w:val="00BD5F8C"/>
    <w:rsid w:val="00BE29DD"/>
    <w:rsid w:val="00C066AF"/>
    <w:rsid w:val="00C10E06"/>
    <w:rsid w:val="00C145B8"/>
    <w:rsid w:val="00C2438F"/>
    <w:rsid w:val="00C30E50"/>
    <w:rsid w:val="00C32A7E"/>
    <w:rsid w:val="00C34F28"/>
    <w:rsid w:val="00C368DF"/>
    <w:rsid w:val="00C442C5"/>
    <w:rsid w:val="00C57B5C"/>
    <w:rsid w:val="00C57C7C"/>
    <w:rsid w:val="00C61049"/>
    <w:rsid w:val="00C63FFE"/>
    <w:rsid w:val="00C65624"/>
    <w:rsid w:val="00C91EB6"/>
    <w:rsid w:val="00CA10B0"/>
    <w:rsid w:val="00CA2F8E"/>
    <w:rsid w:val="00CA7FD5"/>
    <w:rsid w:val="00CB3287"/>
    <w:rsid w:val="00CB33E2"/>
    <w:rsid w:val="00CB3654"/>
    <w:rsid w:val="00CB4E68"/>
    <w:rsid w:val="00CC2733"/>
    <w:rsid w:val="00CD0050"/>
    <w:rsid w:val="00CE7481"/>
    <w:rsid w:val="00CF0A8F"/>
    <w:rsid w:val="00D048CE"/>
    <w:rsid w:val="00D10998"/>
    <w:rsid w:val="00D15CBD"/>
    <w:rsid w:val="00D221CB"/>
    <w:rsid w:val="00D23391"/>
    <w:rsid w:val="00D31805"/>
    <w:rsid w:val="00D552B9"/>
    <w:rsid w:val="00D735B2"/>
    <w:rsid w:val="00D73B36"/>
    <w:rsid w:val="00D74021"/>
    <w:rsid w:val="00D76D01"/>
    <w:rsid w:val="00D922A9"/>
    <w:rsid w:val="00D9394A"/>
    <w:rsid w:val="00DA46A7"/>
    <w:rsid w:val="00DA6DEF"/>
    <w:rsid w:val="00DB0CBB"/>
    <w:rsid w:val="00DB67CC"/>
    <w:rsid w:val="00DC3783"/>
    <w:rsid w:val="00DE1070"/>
    <w:rsid w:val="00DF2CEA"/>
    <w:rsid w:val="00E00219"/>
    <w:rsid w:val="00E0316B"/>
    <w:rsid w:val="00E25E10"/>
    <w:rsid w:val="00E423D6"/>
    <w:rsid w:val="00E50B41"/>
    <w:rsid w:val="00E5219B"/>
    <w:rsid w:val="00E52D07"/>
    <w:rsid w:val="00E5403C"/>
    <w:rsid w:val="00E5518B"/>
    <w:rsid w:val="00E609FE"/>
    <w:rsid w:val="00E75920"/>
    <w:rsid w:val="00E80D96"/>
    <w:rsid w:val="00E871FA"/>
    <w:rsid w:val="00E9166F"/>
    <w:rsid w:val="00E936A4"/>
    <w:rsid w:val="00E954BB"/>
    <w:rsid w:val="00E975D2"/>
    <w:rsid w:val="00EA45E7"/>
    <w:rsid w:val="00EA6E50"/>
    <w:rsid w:val="00EB78E3"/>
    <w:rsid w:val="00EB7BE3"/>
    <w:rsid w:val="00EC1C4B"/>
    <w:rsid w:val="00EC735A"/>
    <w:rsid w:val="00ED5F38"/>
    <w:rsid w:val="00EF27FE"/>
    <w:rsid w:val="00F0321C"/>
    <w:rsid w:val="00F07FB6"/>
    <w:rsid w:val="00F149D0"/>
    <w:rsid w:val="00F16B53"/>
    <w:rsid w:val="00F22316"/>
    <w:rsid w:val="00F25ECD"/>
    <w:rsid w:val="00F318BE"/>
    <w:rsid w:val="00F33297"/>
    <w:rsid w:val="00F343FB"/>
    <w:rsid w:val="00F359FE"/>
    <w:rsid w:val="00F42159"/>
    <w:rsid w:val="00F4256E"/>
    <w:rsid w:val="00F42EE1"/>
    <w:rsid w:val="00F60F1F"/>
    <w:rsid w:val="00F64141"/>
    <w:rsid w:val="00F66ACE"/>
    <w:rsid w:val="00F67508"/>
    <w:rsid w:val="00F7057A"/>
    <w:rsid w:val="00F71FC9"/>
    <w:rsid w:val="00F73B48"/>
    <w:rsid w:val="00F74F51"/>
    <w:rsid w:val="00F82188"/>
    <w:rsid w:val="00F83ED6"/>
    <w:rsid w:val="00F842AD"/>
    <w:rsid w:val="00F914EB"/>
    <w:rsid w:val="00F91B85"/>
    <w:rsid w:val="00F938E7"/>
    <w:rsid w:val="00F9689F"/>
    <w:rsid w:val="00FA3B17"/>
    <w:rsid w:val="00FA5E8D"/>
    <w:rsid w:val="00FA5F3D"/>
    <w:rsid w:val="00FB399E"/>
    <w:rsid w:val="00FB7F50"/>
    <w:rsid w:val="00FC2A85"/>
    <w:rsid w:val="00FC40AF"/>
    <w:rsid w:val="00FD0A16"/>
    <w:rsid w:val="00FE3D7D"/>
    <w:rsid w:val="00FE6DCF"/>
    <w:rsid w:val="00FF19F1"/>
    <w:rsid w:val="00FF239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4B97803-C9DF-4525-9BDD-96B6CDEF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4D5F-123D-4249-8C75-CFAF84C7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140</TotalTime>
  <Pages>7</Pages>
  <Words>1877</Words>
  <Characters>10701</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16</cp:revision>
  <cp:lastPrinted>2019-09-24T10:13:00Z</cp:lastPrinted>
  <dcterms:created xsi:type="dcterms:W3CDTF">2019-09-22T06:02:00Z</dcterms:created>
  <dcterms:modified xsi:type="dcterms:W3CDTF">2019-11-19T13:28:00Z</dcterms:modified>
  <cp:contentStatus>ویرایش 2.5</cp:contentStatus>
  <cp:version>2.3</cp:version>
</cp:coreProperties>
</file>